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A701F" w14:textId="77777777" w:rsidR="00CF4301" w:rsidRDefault="00340A40" w:rsidP="00CF4301">
      <w:pPr>
        <w:spacing w:after="0"/>
      </w:pPr>
      <w:r>
        <w:rPr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 wp14:anchorId="6B7B1E1A" wp14:editId="6D3EAF66">
            <wp:simplePos x="0" y="0"/>
            <wp:positionH relativeFrom="column">
              <wp:posOffset>4489450</wp:posOffset>
            </wp:positionH>
            <wp:positionV relativeFrom="paragraph">
              <wp:posOffset>79375</wp:posOffset>
            </wp:positionV>
            <wp:extent cx="1362075" cy="1381125"/>
            <wp:effectExtent l="0" t="0" r="9525" b="9525"/>
            <wp:wrapSquare wrapText="bothSides"/>
            <wp:docPr id="3" name="Picture 3" descr="LOGO 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 BW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6A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DBC1E3" wp14:editId="41A9CF3F">
                <wp:simplePos x="0" y="0"/>
                <wp:positionH relativeFrom="column">
                  <wp:posOffset>4124326</wp:posOffset>
                </wp:positionH>
                <wp:positionV relativeFrom="paragraph">
                  <wp:posOffset>79375</wp:posOffset>
                </wp:positionV>
                <wp:extent cx="1524000" cy="2952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D5DCE6" w14:textId="77777777" w:rsidR="00E036A0" w:rsidRPr="00340A40" w:rsidRDefault="00E036A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BC1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.75pt;margin-top:6.25pt;width:120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" fillcolor="white [3201]" stroked="f" strokeweight=".5pt">
                <v:textbox>
                  <w:txbxContent>
                    <w:p w14:paraId="20D5DCE6" w14:textId="77777777" w:rsidR="00E036A0" w:rsidRPr="00340A40" w:rsidRDefault="00E036A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306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807D0E" wp14:editId="1E4A3B69">
                <wp:simplePos x="0" y="0"/>
                <wp:positionH relativeFrom="column">
                  <wp:posOffset>3688080</wp:posOffset>
                </wp:positionH>
                <wp:positionV relativeFrom="paragraph">
                  <wp:posOffset>6350</wp:posOffset>
                </wp:positionV>
                <wp:extent cx="2165350" cy="297180"/>
                <wp:effectExtent l="0" t="0" r="635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9373A" w14:textId="77777777" w:rsidR="005D239D" w:rsidRPr="00D52F0E" w:rsidRDefault="005D239D" w:rsidP="005D239D">
                            <w:pPr>
                              <w:spacing w:after="0"/>
                              <w:rPr>
                                <w:b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807D0E" id="_x0000_s1027" type="#_x0000_t202" style="position:absolute;margin-left:290.4pt;margin-top:.5pt;width:170.5pt;height:23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" stroked="f">
                <v:textbox style="mso-fit-shape-to-text:t">
                  <w:txbxContent>
                    <w:p w14:paraId="4E69373A" w14:textId="77777777" w:rsidR="005D239D" w:rsidRPr="00D52F0E" w:rsidRDefault="005D239D" w:rsidP="005D239D">
                      <w:pPr>
                        <w:spacing w:after="0"/>
                        <w:rPr>
                          <w:b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4301">
        <w:t>ΠΑΓΚΥΠΡΙΟ ΛΥΚΕΙΟ ΛΑΡΝΑΚΑΣ</w:t>
      </w:r>
    </w:p>
    <w:p w14:paraId="5D3C31B9" w14:textId="7F0349EA" w:rsidR="00B92A0F" w:rsidRPr="005135F3" w:rsidRDefault="00D52F0E" w:rsidP="00CF4301">
      <w:pPr>
        <w:spacing w:after="0"/>
      </w:pPr>
      <w:r>
        <w:t>ΣΧΟΛΙΚΗ ΧΡΟΝΙΑ 20</w:t>
      </w:r>
      <w:r w:rsidR="00C9310C">
        <w:t>2</w:t>
      </w:r>
      <w:r w:rsidR="00BC62BD" w:rsidRPr="005135F3">
        <w:t>3</w:t>
      </w:r>
      <w:r w:rsidR="002A5534">
        <w:t>-20</w:t>
      </w:r>
      <w:r w:rsidR="002A5534" w:rsidRPr="00350DD4">
        <w:t>2</w:t>
      </w:r>
      <w:r w:rsidR="00BC62BD" w:rsidRPr="005135F3">
        <w:t>4</w:t>
      </w:r>
    </w:p>
    <w:p w14:paraId="58CC9A98" w14:textId="77777777" w:rsidR="00637DA3" w:rsidRDefault="00637DA3" w:rsidP="00BC62BD">
      <w:pPr>
        <w:spacing w:after="0"/>
        <w:jc w:val="center"/>
        <w:rPr>
          <w:b/>
          <w:sz w:val="28"/>
          <w:szCs w:val="28"/>
        </w:rPr>
      </w:pPr>
    </w:p>
    <w:p w14:paraId="694C6597" w14:textId="3A61E64B" w:rsidR="00CF4301" w:rsidRPr="005E29B5" w:rsidRDefault="00CF4301" w:rsidP="00BC62BD">
      <w:pPr>
        <w:spacing w:after="0"/>
        <w:jc w:val="center"/>
        <w:rPr>
          <w:b/>
          <w:sz w:val="28"/>
          <w:szCs w:val="28"/>
        </w:rPr>
      </w:pPr>
      <w:r w:rsidRPr="005E29B5">
        <w:rPr>
          <w:b/>
          <w:sz w:val="28"/>
          <w:szCs w:val="28"/>
        </w:rPr>
        <w:t>ΠΡΟΓΡΑΜΜΑΤΙΣΜΟΣ</w:t>
      </w:r>
    </w:p>
    <w:p w14:paraId="32E23476" w14:textId="0B2AF9AF" w:rsidR="005E29B5" w:rsidRPr="00BC62BD" w:rsidRDefault="00D8028F" w:rsidP="00BC62BD">
      <w:pPr>
        <w:spacing w:after="0"/>
        <w:jc w:val="center"/>
        <w:rPr>
          <w:b/>
          <w:sz w:val="32"/>
          <w:szCs w:val="32"/>
          <w:lang w:val="en-US"/>
        </w:rPr>
      </w:pPr>
      <w:r w:rsidRPr="00D8028F">
        <w:rPr>
          <w:b/>
          <w:sz w:val="32"/>
          <w:szCs w:val="32"/>
        </w:rPr>
        <w:t>Μαρτίου</w:t>
      </w:r>
      <w:r w:rsidR="00D52F0E" w:rsidRPr="00D8028F">
        <w:rPr>
          <w:b/>
          <w:sz w:val="32"/>
          <w:szCs w:val="32"/>
        </w:rPr>
        <w:t xml:space="preserve"> 20</w:t>
      </w:r>
      <w:r w:rsidR="00350DD4" w:rsidRPr="00D8028F">
        <w:rPr>
          <w:b/>
          <w:sz w:val="32"/>
          <w:szCs w:val="32"/>
        </w:rPr>
        <w:t>2</w:t>
      </w:r>
      <w:r w:rsidR="00BC62BD">
        <w:rPr>
          <w:b/>
          <w:sz w:val="32"/>
          <w:szCs w:val="32"/>
          <w:lang w:val="en-US"/>
        </w:rPr>
        <w:t>4</w:t>
      </w:r>
    </w:p>
    <w:p w14:paraId="2B036E35" w14:textId="2135EAD8" w:rsidR="00CA7D47" w:rsidRDefault="00CA7D47" w:rsidP="00CA7D47">
      <w:pPr>
        <w:spacing w:after="0"/>
        <w:jc w:val="center"/>
        <w:rPr>
          <w:b/>
          <w:sz w:val="32"/>
          <w:szCs w:val="32"/>
        </w:rPr>
      </w:pPr>
    </w:p>
    <w:p w14:paraId="2C7F2568" w14:textId="15A6517F" w:rsidR="00F47D86" w:rsidRPr="008B2439" w:rsidRDefault="00F47D86" w:rsidP="00F47D86">
      <w:pPr>
        <w:spacing w:after="0"/>
        <w:jc w:val="right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        ΑΝΑΘΕΩΡΗΜΕΝΟ</w:t>
      </w:r>
      <w:r w:rsidR="008B2439">
        <w:rPr>
          <w:b/>
          <w:sz w:val="32"/>
          <w:szCs w:val="32"/>
          <w:lang w:val="en-US"/>
        </w:rPr>
        <w:t xml:space="preserve"> 2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1759"/>
        <w:gridCol w:w="5653"/>
        <w:gridCol w:w="1763"/>
      </w:tblGrid>
      <w:tr w:rsidR="0054746F" w14:paraId="7B23B902" w14:textId="77777777" w:rsidTr="000A038D">
        <w:trPr>
          <w:trHeight w:val="913"/>
        </w:trPr>
        <w:tc>
          <w:tcPr>
            <w:tcW w:w="1759" w:type="dxa"/>
            <w:shd w:val="clear" w:color="auto" w:fill="00B0F0"/>
          </w:tcPr>
          <w:p w14:paraId="6451CDCC" w14:textId="77777777" w:rsidR="00CF4301" w:rsidRPr="00C408B9" w:rsidRDefault="00CF4301" w:rsidP="00253D73">
            <w:pPr>
              <w:rPr>
                <w:b/>
              </w:rPr>
            </w:pPr>
            <w:r w:rsidRPr="00C408B9">
              <w:rPr>
                <w:b/>
              </w:rPr>
              <w:t>Ημέρα/ Ημερομηνία</w:t>
            </w:r>
          </w:p>
        </w:tc>
        <w:tc>
          <w:tcPr>
            <w:tcW w:w="5653" w:type="dxa"/>
            <w:shd w:val="clear" w:color="auto" w:fill="00B0F0"/>
          </w:tcPr>
          <w:p w14:paraId="31510731" w14:textId="77777777" w:rsidR="00CF4301" w:rsidRPr="00C408B9" w:rsidRDefault="00CF4301" w:rsidP="00253D73">
            <w:pPr>
              <w:rPr>
                <w:b/>
              </w:rPr>
            </w:pPr>
          </w:p>
        </w:tc>
        <w:tc>
          <w:tcPr>
            <w:tcW w:w="1763" w:type="dxa"/>
            <w:shd w:val="clear" w:color="auto" w:fill="00B0F0"/>
          </w:tcPr>
          <w:p w14:paraId="0C8DB4DA" w14:textId="77777777" w:rsidR="00CF4301" w:rsidRDefault="00CF4301" w:rsidP="00253D73">
            <w:pPr>
              <w:rPr>
                <w:b/>
              </w:rPr>
            </w:pPr>
            <w:r w:rsidRPr="00C408B9">
              <w:rPr>
                <w:b/>
              </w:rPr>
              <w:t>Περίοδος /οι</w:t>
            </w:r>
          </w:p>
          <w:p w14:paraId="335FBEB3" w14:textId="77777777" w:rsidR="00CF4301" w:rsidRPr="00C408B9" w:rsidRDefault="00CF4301" w:rsidP="00253D73">
            <w:pPr>
              <w:rPr>
                <w:b/>
              </w:rPr>
            </w:pPr>
            <w:r>
              <w:rPr>
                <w:b/>
              </w:rPr>
              <w:t>ή  ώρα</w:t>
            </w:r>
          </w:p>
        </w:tc>
      </w:tr>
      <w:tr w:rsidR="0054746F" w14:paraId="5DAC660A" w14:textId="77777777" w:rsidTr="002C60B2">
        <w:trPr>
          <w:trHeight w:val="709"/>
        </w:trPr>
        <w:tc>
          <w:tcPr>
            <w:tcW w:w="1759" w:type="dxa"/>
          </w:tcPr>
          <w:p w14:paraId="5E302D4C" w14:textId="371C5397" w:rsidR="00D11876" w:rsidRPr="00BC62BD" w:rsidRDefault="00BC62BD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1</w:t>
            </w:r>
            <w:r w:rsidR="00D8028F">
              <w:rPr>
                <w:i/>
              </w:rPr>
              <w:t>/3/202</w:t>
            </w:r>
            <w:r>
              <w:rPr>
                <w:i/>
                <w:lang w:val="en-US"/>
              </w:rPr>
              <w:t>4</w:t>
            </w:r>
          </w:p>
          <w:p w14:paraId="7946A9A0" w14:textId="77777777" w:rsidR="00D8028F" w:rsidRPr="007376B8" w:rsidRDefault="00D8028F">
            <w:pPr>
              <w:rPr>
                <w:i/>
              </w:rPr>
            </w:pPr>
            <w:r>
              <w:rPr>
                <w:i/>
              </w:rPr>
              <w:t>Παρασκευή</w:t>
            </w:r>
          </w:p>
        </w:tc>
        <w:tc>
          <w:tcPr>
            <w:tcW w:w="5653" w:type="dxa"/>
          </w:tcPr>
          <w:p w14:paraId="56C199FA" w14:textId="571991C2" w:rsidR="00FD269D" w:rsidRPr="003C387A" w:rsidRDefault="00FD269D" w:rsidP="007C1E78">
            <w:pPr>
              <w:pStyle w:val="ListParagraph"/>
              <w:spacing w:after="200" w:line="276" w:lineRule="auto"/>
              <w:ind w:left="196"/>
            </w:pPr>
          </w:p>
        </w:tc>
        <w:tc>
          <w:tcPr>
            <w:tcW w:w="1763" w:type="dxa"/>
          </w:tcPr>
          <w:p w14:paraId="60BA145F" w14:textId="77777777" w:rsidR="00DE000C" w:rsidRPr="00D11876" w:rsidRDefault="00DE000C" w:rsidP="00155B10"/>
        </w:tc>
      </w:tr>
      <w:tr w:rsidR="0054746F" w14:paraId="6B918F7C" w14:textId="77777777" w:rsidTr="002C60B2">
        <w:trPr>
          <w:trHeight w:val="718"/>
        </w:trPr>
        <w:tc>
          <w:tcPr>
            <w:tcW w:w="1759" w:type="dxa"/>
          </w:tcPr>
          <w:p w14:paraId="39D36C31" w14:textId="22772FA4" w:rsidR="00D52F0E" w:rsidRPr="00B0519D" w:rsidRDefault="00B0519D" w:rsidP="00253D73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4</w:t>
            </w:r>
            <w:r w:rsidR="00D8028F">
              <w:rPr>
                <w:i/>
              </w:rPr>
              <w:t>/3/202</w:t>
            </w:r>
            <w:r>
              <w:rPr>
                <w:i/>
                <w:lang w:val="en-US"/>
              </w:rPr>
              <w:t>4</w:t>
            </w:r>
          </w:p>
          <w:p w14:paraId="7EEA767A" w14:textId="77777777" w:rsidR="00D8028F" w:rsidRDefault="00D8028F" w:rsidP="00253D73">
            <w:pPr>
              <w:rPr>
                <w:i/>
              </w:rPr>
            </w:pPr>
            <w:r>
              <w:rPr>
                <w:i/>
              </w:rPr>
              <w:t>Δευτέρα</w:t>
            </w:r>
          </w:p>
        </w:tc>
        <w:tc>
          <w:tcPr>
            <w:tcW w:w="5653" w:type="dxa"/>
          </w:tcPr>
          <w:p w14:paraId="2968BBD1" w14:textId="2D5FDA84" w:rsidR="0042401D" w:rsidRPr="00CE21D1" w:rsidRDefault="00B0519D" w:rsidP="003951C5">
            <w:pPr>
              <w:pStyle w:val="ListParagraph"/>
              <w:numPr>
                <w:ilvl w:val="0"/>
                <w:numId w:val="3"/>
              </w:numPr>
              <w:ind w:left="176" w:hanging="142"/>
              <w:rPr>
                <w:b/>
                <w:bCs/>
              </w:rPr>
            </w:pPr>
            <w:r w:rsidRPr="00CE21D1">
              <w:rPr>
                <w:b/>
                <w:bCs/>
              </w:rPr>
              <w:t xml:space="preserve">Επίσκεψη </w:t>
            </w:r>
            <w:r w:rsidR="00CE21D1">
              <w:rPr>
                <w:b/>
                <w:bCs/>
              </w:rPr>
              <w:t xml:space="preserve">Υπουργού </w:t>
            </w:r>
            <w:r w:rsidRPr="00CE21D1">
              <w:rPr>
                <w:b/>
                <w:bCs/>
              </w:rPr>
              <w:t>Υ.Π.Α.Ν. κας Αθηνάς Μιχαηλίδου</w:t>
            </w:r>
          </w:p>
          <w:p w14:paraId="64A785BC" w14:textId="1B05F1C6" w:rsidR="00CE21D1" w:rsidRPr="007376B8" w:rsidRDefault="00CE21D1" w:rsidP="009D0F14"/>
        </w:tc>
        <w:tc>
          <w:tcPr>
            <w:tcW w:w="1763" w:type="dxa"/>
          </w:tcPr>
          <w:p w14:paraId="09C277BC" w14:textId="2F575A05" w:rsidR="008432F6" w:rsidRDefault="00B0519D" w:rsidP="00B0519D">
            <w:pPr>
              <w:jc w:val="center"/>
            </w:pPr>
            <w:r>
              <w:t>8.30 – 10.30</w:t>
            </w:r>
          </w:p>
          <w:p w14:paraId="0D82BCCC" w14:textId="21AC3741" w:rsidR="0042401D" w:rsidRPr="006F2EEC" w:rsidRDefault="0042401D" w:rsidP="009D0F14">
            <w:pPr>
              <w:jc w:val="center"/>
            </w:pPr>
          </w:p>
        </w:tc>
      </w:tr>
      <w:tr w:rsidR="0054746F" w14:paraId="353ECA4F" w14:textId="77777777" w:rsidTr="002C60B2">
        <w:trPr>
          <w:trHeight w:val="799"/>
        </w:trPr>
        <w:tc>
          <w:tcPr>
            <w:tcW w:w="1759" w:type="dxa"/>
          </w:tcPr>
          <w:p w14:paraId="4A3A7CC9" w14:textId="34F9812A" w:rsidR="00D52F0E" w:rsidRDefault="00B0519D">
            <w:pPr>
              <w:rPr>
                <w:i/>
              </w:rPr>
            </w:pPr>
            <w:r>
              <w:rPr>
                <w:i/>
              </w:rPr>
              <w:t>5</w:t>
            </w:r>
            <w:r w:rsidR="00D8028F">
              <w:rPr>
                <w:i/>
              </w:rPr>
              <w:t>/3/202</w:t>
            </w:r>
            <w:r>
              <w:rPr>
                <w:i/>
              </w:rPr>
              <w:t>4</w:t>
            </w:r>
          </w:p>
          <w:p w14:paraId="40D204DC" w14:textId="77777777" w:rsidR="00D8028F" w:rsidRDefault="00D8028F">
            <w:pPr>
              <w:rPr>
                <w:i/>
              </w:rPr>
            </w:pPr>
            <w:r>
              <w:rPr>
                <w:i/>
              </w:rPr>
              <w:t>Τρίτη</w:t>
            </w:r>
          </w:p>
        </w:tc>
        <w:tc>
          <w:tcPr>
            <w:tcW w:w="5653" w:type="dxa"/>
          </w:tcPr>
          <w:p w14:paraId="12D21FFE" w14:textId="289137E6" w:rsidR="00B0519D" w:rsidRPr="008B2439" w:rsidRDefault="00B0519D" w:rsidP="00B0519D">
            <w:pPr>
              <w:pStyle w:val="ListParagraph"/>
              <w:numPr>
                <w:ilvl w:val="0"/>
                <w:numId w:val="1"/>
              </w:numPr>
              <w:ind w:left="175" w:hanging="142"/>
              <w:rPr>
                <w:b/>
              </w:rPr>
            </w:pPr>
            <w:r>
              <w:t>Ενδοτμηματική εκδήλωση εις μνήμη Γρηγόρη Αυξεντίου και ώρα Υ.Τ. (βλ. ανακοίνωση)</w:t>
            </w:r>
          </w:p>
          <w:p w14:paraId="661A4653" w14:textId="4E193542" w:rsidR="008B2439" w:rsidRPr="008B2439" w:rsidRDefault="008B2439" w:rsidP="00B0519D">
            <w:pPr>
              <w:pStyle w:val="ListParagraph"/>
              <w:numPr>
                <w:ilvl w:val="0"/>
                <w:numId w:val="1"/>
              </w:numPr>
              <w:ind w:left="175" w:hanging="142"/>
              <w:rPr>
                <w:bCs/>
              </w:rPr>
            </w:pPr>
            <w:r w:rsidRPr="008B2439">
              <w:rPr>
                <w:bCs/>
              </w:rPr>
              <w:t xml:space="preserve">Παραδοσιακοί χοροί </w:t>
            </w:r>
          </w:p>
          <w:p w14:paraId="54113D98" w14:textId="2BFF3BDB" w:rsidR="00E439C5" w:rsidRPr="00B0519D" w:rsidRDefault="00E439C5" w:rsidP="00B0519D">
            <w:pPr>
              <w:rPr>
                <w:b/>
              </w:rPr>
            </w:pPr>
          </w:p>
        </w:tc>
        <w:tc>
          <w:tcPr>
            <w:tcW w:w="1763" w:type="dxa"/>
          </w:tcPr>
          <w:p w14:paraId="3474C99C" w14:textId="49CB1C8A" w:rsidR="00D52F0E" w:rsidRDefault="00B0519D" w:rsidP="00B0519D">
            <w:pPr>
              <w:jc w:val="center"/>
            </w:pPr>
            <w:r>
              <w:t>Εμβόλιμη περ.</w:t>
            </w:r>
          </w:p>
          <w:p w14:paraId="4AD2F052" w14:textId="77777777" w:rsidR="00B60369" w:rsidRDefault="00B60369" w:rsidP="00B0519D">
            <w:pPr>
              <w:jc w:val="center"/>
            </w:pPr>
          </w:p>
          <w:p w14:paraId="7F6733E5" w14:textId="08F89610" w:rsidR="008B2439" w:rsidRDefault="008B2439" w:rsidP="00B0519D">
            <w:pPr>
              <w:jc w:val="center"/>
            </w:pPr>
            <w:r>
              <w:t>5</w:t>
            </w:r>
            <w:r w:rsidRPr="008B2439">
              <w:rPr>
                <w:vertAlign w:val="superscript"/>
              </w:rPr>
              <w:t>η</w:t>
            </w:r>
            <w:r>
              <w:t xml:space="preserve"> περίοδο</w:t>
            </w:r>
          </w:p>
        </w:tc>
      </w:tr>
      <w:tr w:rsidR="0054746F" w14:paraId="64A50B56" w14:textId="77777777" w:rsidTr="002C60B2">
        <w:trPr>
          <w:trHeight w:val="709"/>
        </w:trPr>
        <w:tc>
          <w:tcPr>
            <w:tcW w:w="1759" w:type="dxa"/>
            <w:tcBorders>
              <w:bottom w:val="single" w:sz="6" w:space="0" w:color="auto"/>
            </w:tcBorders>
          </w:tcPr>
          <w:p w14:paraId="44E404C0" w14:textId="46D0C153" w:rsidR="00D52F0E" w:rsidRDefault="00B0519D" w:rsidP="00253D73">
            <w:pPr>
              <w:rPr>
                <w:i/>
              </w:rPr>
            </w:pPr>
            <w:bookmarkStart w:id="0" w:name="_Hlk160098488"/>
            <w:r>
              <w:rPr>
                <w:i/>
              </w:rPr>
              <w:t>6</w:t>
            </w:r>
            <w:r w:rsidR="00D8028F">
              <w:rPr>
                <w:i/>
              </w:rPr>
              <w:t>/3/202</w:t>
            </w:r>
            <w:r>
              <w:rPr>
                <w:i/>
              </w:rPr>
              <w:t>4</w:t>
            </w:r>
          </w:p>
          <w:p w14:paraId="7A972199" w14:textId="77777777" w:rsidR="00D8028F" w:rsidRPr="00C408B9" w:rsidRDefault="00D8028F" w:rsidP="00D8028F">
            <w:pPr>
              <w:rPr>
                <w:i/>
              </w:rPr>
            </w:pPr>
            <w:r>
              <w:rPr>
                <w:i/>
              </w:rPr>
              <w:t>Τετάρτη</w:t>
            </w:r>
          </w:p>
        </w:tc>
        <w:tc>
          <w:tcPr>
            <w:tcW w:w="5653" w:type="dxa"/>
            <w:tcBorders>
              <w:bottom w:val="single" w:sz="6" w:space="0" w:color="auto"/>
            </w:tcBorders>
          </w:tcPr>
          <w:p w14:paraId="2CB96155" w14:textId="46A1A4C2" w:rsidR="00B0519D" w:rsidRDefault="00B0519D" w:rsidP="00B0519D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196" w:hanging="180"/>
            </w:pPr>
            <w:r>
              <w:t>Συνεδρία Δ.Ο.</w:t>
            </w:r>
          </w:p>
          <w:p w14:paraId="423A851C" w14:textId="326C9DC5" w:rsidR="005135F3" w:rsidRDefault="005135F3" w:rsidP="00B0519D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196" w:hanging="180"/>
            </w:pPr>
            <w:r>
              <w:t>Παρουσίαση ΜΙΕΚ στους μαθητές Γ51, Γ52, Γ61</w:t>
            </w:r>
          </w:p>
          <w:p w14:paraId="12F0E159" w14:textId="382E5E77" w:rsidR="00D52F0E" w:rsidRPr="003C387A" w:rsidRDefault="00D52F0E" w:rsidP="00B0519D">
            <w:pPr>
              <w:pStyle w:val="ListParagraph"/>
              <w:ind w:left="175"/>
              <w:rPr>
                <w:b/>
              </w:rPr>
            </w:pPr>
          </w:p>
        </w:tc>
        <w:tc>
          <w:tcPr>
            <w:tcW w:w="1763" w:type="dxa"/>
            <w:tcBorders>
              <w:bottom w:val="single" w:sz="6" w:space="0" w:color="auto"/>
            </w:tcBorders>
          </w:tcPr>
          <w:p w14:paraId="2AC03281" w14:textId="77777777" w:rsidR="005135F3" w:rsidRDefault="00B0519D" w:rsidP="003D1520">
            <w:pPr>
              <w:spacing w:line="276" w:lineRule="auto"/>
              <w:jc w:val="center"/>
            </w:pPr>
            <w:r>
              <w:t>1</w:t>
            </w:r>
            <w:r w:rsidRPr="00B0519D">
              <w:rPr>
                <w:vertAlign w:val="superscript"/>
              </w:rPr>
              <w:t>η</w:t>
            </w:r>
            <w:r>
              <w:t xml:space="preserve"> - 2</w:t>
            </w:r>
            <w:r w:rsidRPr="00B0519D">
              <w:rPr>
                <w:vertAlign w:val="superscript"/>
              </w:rPr>
              <w:t>η</w:t>
            </w:r>
            <w:r>
              <w:rPr>
                <w:vertAlign w:val="superscript"/>
              </w:rPr>
              <w:t xml:space="preserve"> </w:t>
            </w:r>
            <w:r>
              <w:t>περίοδο</w:t>
            </w:r>
          </w:p>
          <w:p w14:paraId="3E01C310" w14:textId="217F5980" w:rsidR="003C387A" w:rsidRPr="00DF3E60" w:rsidRDefault="005135F3" w:rsidP="00B0519D">
            <w:pPr>
              <w:jc w:val="center"/>
            </w:pPr>
            <w:r>
              <w:t>5</w:t>
            </w:r>
            <w:r w:rsidRPr="005135F3">
              <w:rPr>
                <w:vertAlign w:val="superscript"/>
              </w:rPr>
              <w:t>η</w:t>
            </w:r>
            <w:r>
              <w:t xml:space="preserve"> – 6</w:t>
            </w:r>
            <w:r w:rsidRPr="005135F3">
              <w:rPr>
                <w:vertAlign w:val="superscript"/>
              </w:rPr>
              <w:t>η</w:t>
            </w:r>
            <w:r>
              <w:t xml:space="preserve"> περίοδο</w:t>
            </w:r>
            <w:r w:rsidR="00B0519D">
              <w:t xml:space="preserve"> </w:t>
            </w:r>
          </w:p>
        </w:tc>
      </w:tr>
      <w:bookmarkEnd w:id="0"/>
      <w:tr w:rsidR="0054746F" w14:paraId="3F3E5FFB" w14:textId="77777777" w:rsidTr="002C60B2">
        <w:trPr>
          <w:trHeight w:val="704"/>
        </w:trPr>
        <w:tc>
          <w:tcPr>
            <w:tcW w:w="1759" w:type="dxa"/>
            <w:tcBorders>
              <w:top w:val="single" w:sz="6" w:space="0" w:color="auto"/>
            </w:tcBorders>
          </w:tcPr>
          <w:p w14:paraId="2AB0C9DF" w14:textId="00F081EF" w:rsidR="00D52F0E" w:rsidRDefault="00B0519D" w:rsidP="00253D73">
            <w:pPr>
              <w:rPr>
                <w:i/>
              </w:rPr>
            </w:pPr>
            <w:r>
              <w:rPr>
                <w:i/>
              </w:rPr>
              <w:t>7</w:t>
            </w:r>
            <w:r w:rsidR="00D8028F">
              <w:rPr>
                <w:i/>
              </w:rPr>
              <w:t>/3/202</w:t>
            </w:r>
            <w:r>
              <w:rPr>
                <w:i/>
              </w:rPr>
              <w:t>4</w:t>
            </w:r>
          </w:p>
          <w:p w14:paraId="5B3D2B81" w14:textId="77777777" w:rsidR="00D8028F" w:rsidRPr="00C408B9" w:rsidRDefault="00D8028F" w:rsidP="00253D73">
            <w:pPr>
              <w:rPr>
                <w:i/>
              </w:rPr>
            </w:pPr>
            <w:r>
              <w:rPr>
                <w:i/>
              </w:rPr>
              <w:t>Πέμπτη</w:t>
            </w:r>
          </w:p>
        </w:tc>
        <w:tc>
          <w:tcPr>
            <w:tcW w:w="5653" w:type="dxa"/>
            <w:tcBorders>
              <w:top w:val="single" w:sz="6" w:space="0" w:color="auto"/>
            </w:tcBorders>
          </w:tcPr>
          <w:p w14:paraId="1EB9F552" w14:textId="6BEAB543" w:rsidR="0042401D" w:rsidRPr="003C387A" w:rsidRDefault="00B0519D" w:rsidP="003C387A">
            <w:pPr>
              <w:pStyle w:val="ListParagraph"/>
              <w:numPr>
                <w:ilvl w:val="0"/>
                <w:numId w:val="9"/>
              </w:numPr>
              <w:ind w:left="176" w:hanging="176"/>
              <w:rPr>
                <w:color w:val="0070C0"/>
              </w:rPr>
            </w:pPr>
            <w:r>
              <w:t>Τσικνοπέμπτη (βλ. ανακοίνωση)</w:t>
            </w:r>
          </w:p>
        </w:tc>
        <w:tc>
          <w:tcPr>
            <w:tcW w:w="1763" w:type="dxa"/>
            <w:tcBorders>
              <w:top w:val="single" w:sz="6" w:space="0" w:color="auto"/>
            </w:tcBorders>
          </w:tcPr>
          <w:p w14:paraId="59B992B7" w14:textId="2638C76C" w:rsidR="0042401D" w:rsidRPr="00752C78" w:rsidRDefault="0042401D" w:rsidP="00B0519D"/>
        </w:tc>
      </w:tr>
      <w:tr w:rsidR="003607A7" w14:paraId="57A23F0F" w14:textId="77777777" w:rsidTr="002C60B2">
        <w:trPr>
          <w:trHeight w:val="799"/>
        </w:trPr>
        <w:tc>
          <w:tcPr>
            <w:tcW w:w="1759" w:type="dxa"/>
          </w:tcPr>
          <w:p w14:paraId="56F4F06E" w14:textId="6778EC9D" w:rsidR="003607A7" w:rsidRDefault="003607A7" w:rsidP="003607A7">
            <w:pPr>
              <w:rPr>
                <w:i/>
              </w:rPr>
            </w:pPr>
            <w:r>
              <w:rPr>
                <w:i/>
              </w:rPr>
              <w:t>8/3/2024</w:t>
            </w:r>
          </w:p>
          <w:p w14:paraId="0DB89A69" w14:textId="77777777" w:rsidR="003607A7" w:rsidRPr="00C408B9" w:rsidRDefault="003607A7" w:rsidP="003607A7">
            <w:pPr>
              <w:rPr>
                <w:i/>
              </w:rPr>
            </w:pPr>
            <w:r>
              <w:rPr>
                <w:i/>
              </w:rPr>
              <w:t>Παρασκευή</w:t>
            </w:r>
          </w:p>
        </w:tc>
        <w:tc>
          <w:tcPr>
            <w:tcW w:w="5653" w:type="dxa"/>
          </w:tcPr>
          <w:p w14:paraId="2AEAAFE6" w14:textId="5403FB05" w:rsidR="003607A7" w:rsidRDefault="003607A7" w:rsidP="003607A7">
            <w:pPr>
              <w:pStyle w:val="ListParagraph"/>
              <w:ind w:left="253" w:hanging="253"/>
            </w:pPr>
            <w:r w:rsidRPr="00637DA3">
              <w:t>•  Πρόβα Παρέλασης</w:t>
            </w:r>
          </w:p>
          <w:p w14:paraId="37C1D671" w14:textId="77AACB8D" w:rsidR="008B2439" w:rsidRDefault="008B2439" w:rsidP="008B2439">
            <w:pPr>
              <w:pStyle w:val="ListParagraph"/>
              <w:numPr>
                <w:ilvl w:val="0"/>
                <w:numId w:val="13"/>
              </w:numPr>
              <w:ind w:left="253" w:hanging="253"/>
            </w:pPr>
            <w:r>
              <w:t>Παραδοσιακοί χοροί</w:t>
            </w:r>
          </w:p>
          <w:p w14:paraId="2114B3C4" w14:textId="2E96388B" w:rsidR="008B2439" w:rsidRPr="003951C5" w:rsidRDefault="008B2439" w:rsidP="003607A7">
            <w:pPr>
              <w:pStyle w:val="ListParagraph"/>
              <w:ind w:left="253" w:hanging="253"/>
            </w:pPr>
          </w:p>
        </w:tc>
        <w:tc>
          <w:tcPr>
            <w:tcW w:w="1763" w:type="dxa"/>
          </w:tcPr>
          <w:p w14:paraId="05E94F63" w14:textId="77777777" w:rsidR="003607A7" w:rsidRDefault="003607A7" w:rsidP="003607A7">
            <w:pPr>
              <w:jc w:val="center"/>
            </w:pPr>
            <w:r>
              <w:t>3</w:t>
            </w:r>
            <w:r w:rsidRPr="00637DA3">
              <w:rPr>
                <w:vertAlign w:val="superscript"/>
              </w:rPr>
              <w:t>η</w:t>
            </w:r>
            <w:r>
              <w:t xml:space="preserve"> περίοδο</w:t>
            </w:r>
          </w:p>
          <w:p w14:paraId="08B6608A" w14:textId="3543A18F" w:rsidR="008B2439" w:rsidRDefault="008B2439" w:rsidP="003607A7">
            <w:pPr>
              <w:jc w:val="center"/>
            </w:pPr>
            <w:r>
              <w:t>5</w:t>
            </w:r>
            <w:r w:rsidRPr="008B2439">
              <w:rPr>
                <w:vertAlign w:val="superscript"/>
              </w:rPr>
              <w:t>η</w:t>
            </w:r>
            <w:r>
              <w:t xml:space="preserve"> περίοδο</w:t>
            </w:r>
          </w:p>
        </w:tc>
      </w:tr>
      <w:tr w:rsidR="003607A7" w14:paraId="3D345F9C" w14:textId="77777777" w:rsidTr="002C60B2">
        <w:trPr>
          <w:trHeight w:val="628"/>
        </w:trPr>
        <w:tc>
          <w:tcPr>
            <w:tcW w:w="1759" w:type="dxa"/>
          </w:tcPr>
          <w:p w14:paraId="065A13BF" w14:textId="4D61C140" w:rsidR="003607A7" w:rsidRDefault="003607A7" w:rsidP="003607A7">
            <w:pPr>
              <w:rPr>
                <w:i/>
              </w:rPr>
            </w:pPr>
            <w:bookmarkStart w:id="1" w:name="_Hlk160440235"/>
            <w:r>
              <w:rPr>
                <w:i/>
              </w:rPr>
              <w:t>11/3/2024</w:t>
            </w:r>
          </w:p>
          <w:p w14:paraId="48B42C13" w14:textId="77777777" w:rsidR="003607A7" w:rsidRDefault="003607A7" w:rsidP="003607A7">
            <w:pPr>
              <w:rPr>
                <w:i/>
              </w:rPr>
            </w:pPr>
            <w:r>
              <w:rPr>
                <w:i/>
              </w:rPr>
              <w:t>Δευτέρα</w:t>
            </w:r>
          </w:p>
        </w:tc>
        <w:tc>
          <w:tcPr>
            <w:tcW w:w="5653" w:type="dxa"/>
          </w:tcPr>
          <w:p w14:paraId="430BBCC1" w14:textId="0128B92C" w:rsidR="003607A7" w:rsidRPr="003C387A" w:rsidRDefault="008B2439" w:rsidP="008B2439">
            <w:pPr>
              <w:pStyle w:val="ListParagraph"/>
              <w:numPr>
                <w:ilvl w:val="0"/>
                <w:numId w:val="13"/>
              </w:numPr>
              <w:ind w:left="111" w:hanging="11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Παραδοσιακοί χοροί</w:t>
            </w:r>
          </w:p>
        </w:tc>
        <w:tc>
          <w:tcPr>
            <w:tcW w:w="1763" w:type="dxa"/>
          </w:tcPr>
          <w:p w14:paraId="34550883" w14:textId="1BCF9F33" w:rsidR="003607A7" w:rsidRPr="004E7E84" w:rsidRDefault="008B2439" w:rsidP="003607A7">
            <w:pPr>
              <w:jc w:val="center"/>
            </w:pPr>
            <w:r>
              <w:t>4</w:t>
            </w:r>
            <w:r w:rsidRPr="008B2439">
              <w:rPr>
                <w:vertAlign w:val="superscript"/>
              </w:rPr>
              <w:t>η</w:t>
            </w:r>
            <w:r>
              <w:t xml:space="preserve"> περίοδο</w:t>
            </w:r>
          </w:p>
        </w:tc>
      </w:tr>
      <w:bookmarkEnd w:id="1"/>
      <w:tr w:rsidR="003607A7" w14:paraId="70044000" w14:textId="77777777" w:rsidTr="002C60B2">
        <w:trPr>
          <w:trHeight w:val="538"/>
        </w:trPr>
        <w:tc>
          <w:tcPr>
            <w:tcW w:w="1759" w:type="dxa"/>
          </w:tcPr>
          <w:p w14:paraId="1D44AB3B" w14:textId="3BC42F42" w:rsidR="003607A7" w:rsidRDefault="003607A7" w:rsidP="003607A7">
            <w:pPr>
              <w:rPr>
                <w:i/>
              </w:rPr>
            </w:pPr>
            <w:r>
              <w:rPr>
                <w:i/>
              </w:rPr>
              <w:t>12/3/2024</w:t>
            </w:r>
          </w:p>
          <w:p w14:paraId="6E69BBD1" w14:textId="77777777" w:rsidR="003607A7" w:rsidRPr="00C408B9" w:rsidRDefault="003607A7" w:rsidP="003607A7">
            <w:pPr>
              <w:rPr>
                <w:i/>
              </w:rPr>
            </w:pPr>
            <w:r>
              <w:rPr>
                <w:i/>
              </w:rPr>
              <w:t>Τρίτη</w:t>
            </w:r>
          </w:p>
        </w:tc>
        <w:tc>
          <w:tcPr>
            <w:tcW w:w="5653" w:type="dxa"/>
          </w:tcPr>
          <w:p w14:paraId="4ECFD5C2" w14:textId="57083032" w:rsidR="003607A7" w:rsidRPr="0054746F" w:rsidRDefault="003607A7" w:rsidP="003607A7">
            <w:pPr>
              <w:pStyle w:val="ListParagraph"/>
              <w:numPr>
                <w:ilvl w:val="0"/>
                <w:numId w:val="12"/>
              </w:numPr>
              <w:ind w:left="253" w:hanging="253"/>
            </w:pPr>
            <w:r>
              <w:t>Περιφερειακοί Αγώνες Κλασσικού Αθλητισμού (Δρόμοι, Άλματα) στη Λευκωσία</w:t>
            </w:r>
          </w:p>
        </w:tc>
        <w:tc>
          <w:tcPr>
            <w:tcW w:w="1763" w:type="dxa"/>
          </w:tcPr>
          <w:p w14:paraId="1648557C" w14:textId="4E692F57" w:rsidR="003607A7" w:rsidRPr="00FA4922" w:rsidRDefault="003607A7" w:rsidP="003607A7">
            <w:pPr>
              <w:jc w:val="center"/>
            </w:pPr>
            <w:r>
              <w:t>1</w:t>
            </w:r>
            <w:r w:rsidRPr="00983529">
              <w:rPr>
                <w:vertAlign w:val="superscript"/>
              </w:rPr>
              <w:t>η</w:t>
            </w:r>
            <w:r>
              <w:t xml:space="preserve"> – 7</w:t>
            </w:r>
            <w:r w:rsidRPr="00983529">
              <w:rPr>
                <w:vertAlign w:val="superscript"/>
              </w:rPr>
              <w:t>η</w:t>
            </w:r>
            <w:r>
              <w:t xml:space="preserve"> περίοδο</w:t>
            </w:r>
          </w:p>
        </w:tc>
      </w:tr>
      <w:tr w:rsidR="003607A7" w14:paraId="2575239D" w14:textId="77777777" w:rsidTr="009B3D5D">
        <w:trPr>
          <w:trHeight w:val="619"/>
        </w:trPr>
        <w:tc>
          <w:tcPr>
            <w:tcW w:w="1759" w:type="dxa"/>
          </w:tcPr>
          <w:p w14:paraId="6E18248D" w14:textId="020014E2" w:rsidR="003607A7" w:rsidRDefault="003607A7" w:rsidP="003607A7">
            <w:pPr>
              <w:rPr>
                <w:i/>
              </w:rPr>
            </w:pPr>
            <w:bookmarkStart w:id="2" w:name="_Hlk160098667"/>
            <w:r>
              <w:rPr>
                <w:i/>
              </w:rPr>
              <w:t>13/3/2024</w:t>
            </w:r>
          </w:p>
          <w:p w14:paraId="2F3F2C6F" w14:textId="77777777" w:rsidR="003607A7" w:rsidRPr="00B83CCE" w:rsidRDefault="003607A7" w:rsidP="003607A7">
            <w:pPr>
              <w:rPr>
                <w:i/>
              </w:rPr>
            </w:pPr>
            <w:r>
              <w:rPr>
                <w:i/>
              </w:rPr>
              <w:t>Τετάρτη</w:t>
            </w:r>
          </w:p>
        </w:tc>
        <w:tc>
          <w:tcPr>
            <w:tcW w:w="5653" w:type="dxa"/>
            <w:tcBorders>
              <w:bottom w:val="single" w:sz="6" w:space="0" w:color="auto"/>
            </w:tcBorders>
          </w:tcPr>
          <w:p w14:paraId="569449D2" w14:textId="77777777" w:rsidR="003607A7" w:rsidRDefault="003607A7" w:rsidP="003607A7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196" w:hanging="180"/>
            </w:pPr>
            <w:r>
              <w:t>Συνεδρία Δ.Ο.</w:t>
            </w:r>
          </w:p>
          <w:p w14:paraId="259877DE" w14:textId="582DD5F3" w:rsidR="003607A7" w:rsidRPr="00824929" w:rsidRDefault="003607A7" w:rsidP="003607A7">
            <w:pPr>
              <w:pStyle w:val="ListParagraph"/>
              <w:ind w:left="175"/>
            </w:pPr>
          </w:p>
        </w:tc>
        <w:tc>
          <w:tcPr>
            <w:tcW w:w="1763" w:type="dxa"/>
            <w:tcBorders>
              <w:bottom w:val="single" w:sz="6" w:space="0" w:color="auto"/>
            </w:tcBorders>
          </w:tcPr>
          <w:p w14:paraId="2B7E404A" w14:textId="11E0DCE7" w:rsidR="003607A7" w:rsidRPr="00B60369" w:rsidRDefault="003607A7" w:rsidP="003607A7">
            <w:pPr>
              <w:jc w:val="center"/>
            </w:pPr>
            <w:r>
              <w:t>1</w:t>
            </w:r>
            <w:r w:rsidRPr="00B0519D">
              <w:rPr>
                <w:vertAlign w:val="superscript"/>
              </w:rPr>
              <w:t>η</w:t>
            </w:r>
            <w:r>
              <w:t xml:space="preserve"> - 2</w:t>
            </w:r>
            <w:r w:rsidRPr="00B0519D">
              <w:rPr>
                <w:vertAlign w:val="superscript"/>
              </w:rPr>
              <w:t>η</w:t>
            </w:r>
            <w:r>
              <w:rPr>
                <w:vertAlign w:val="superscript"/>
              </w:rPr>
              <w:t xml:space="preserve"> </w:t>
            </w:r>
            <w:r>
              <w:t xml:space="preserve">περίοδο </w:t>
            </w:r>
          </w:p>
        </w:tc>
      </w:tr>
      <w:bookmarkEnd w:id="2"/>
      <w:tr w:rsidR="003607A7" w14:paraId="33782FA6" w14:textId="77777777" w:rsidTr="002C60B2">
        <w:trPr>
          <w:trHeight w:val="709"/>
        </w:trPr>
        <w:tc>
          <w:tcPr>
            <w:tcW w:w="1759" w:type="dxa"/>
          </w:tcPr>
          <w:p w14:paraId="19E3F183" w14:textId="4158D6CB" w:rsidR="003607A7" w:rsidRDefault="003607A7" w:rsidP="003607A7">
            <w:pPr>
              <w:rPr>
                <w:i/>
              </w:rPr>
            </w:pPr>
            <w:r>
              <w:rPr>
                <w:i/>
              </w:rPr>
              <w:t>14/3/2024</w:t>
            </w:r>
          </w:p>
          <w:p w14:paraId="58B50043" w14:textId="77777777" w:rsidR="003607A7" w:rsidRPr="00B83CCE" w:rsidRDefault="003607A7" w:rsidP="003607A7">
            <w:pPr>
              <w:rPr>
                <w:i/>
              </w:rPr>
            </w:pPr>
            <w:r>
              <w:rPr>
                <w:i/>
              </w:rPr>
              <w:t>Πέμπτη</w:t>
            </w:r>
          </w:p>
        </w:tc>
        <w:tc>
          <w:tcPr>
            <w:tcW w:w="5653" w:type="dxa"/>
          </w:tcPr>
          <w:p w14:paraId="32D7E3BB" w14:textId="10AAAD5F" w:rsidR="003607A7" w:rsidRPr="007E50A3" w:rsidRDefault="003607A7" w:rsidP="003607A7">
            <w:pPr>
              <w:pStyle w:val="ListParagraph"/>
              <w:numPr>
                <w:ilvl w:val="0"/>
                <w:numId w:val="12"/>
              </w:numPr>
              <w:ind w:left="111" w:hanging="142"/>
              <w:rPr>
                <w:color w:val="0070C0"/>
              </w:rPr>
            </w:pPr>
            <w:r>
              <w:t>Περιφερειακοί Αγώνες Κλασσικού Αθλητισμού (Ρίψεις) στη Λάρνακα</w:t>
            </w:r>
          </w:p>
        </w:tc>
        <w:tc>
          <w:tcPr>
            <w:tcW w:w="1763" w:type="dxa"/>
          </w:tcPr>
          <w:p w14:paraId="1F484B29" w14:textId="11B5F621" w:rsidR="003607A7" w:rsidRPr="009B68DD" w:rsidRDefault="003607A7" w:rsidP="003607A7">
            <w:pPr>
              <w:jc w:val="center"/>
            </w:pPr>
            <w:r>
              <w:t>1</w:t>
            </w:r>
            <w:r w:rsidRPr="00983529">
              <w:rPr>
                <w:vertAlign w:val="superscript"/>
              </w:rPr>
              <w:t>η</w:t>
            </w:r>
            <w:r>
              <w:t xml:space="preserve"> – 7</w:t>
            </w:r>
            <w:r w:rsidRPr="00983529">
              <w:rPr>
                <w:vertAlign w:val="superscript"/>
              </w:rPr>
              <w:t>η</w:t>
            </w:r>
            <w:r>
              <w:t xml:space="preserve"> περίοδο</w:t>
            </w:r>
          </w:p>
        </w:tc>
      </w:tr>
      <w:tr w:rsidR="003607A7" w14:paraId="0857444A" w14:textId="77777777" w:rsidTr="002C60B2">
        <w:trPr>
          <w:trHeight w:val="709"/>
        </w:trPr>
        <w:tc>
          <w:tcPr>
            <w:tcW w:w="1759" w:type="dxa"/>
          </w:tcPr>
          <w:p w14:paraId="24C8BF49" w14:textId="7A442628" w:rsidR="003607A7" w:rsidRDefault="003607A7" w:rsidP="003607A7">
            <w:pPr>
              <w:rPr>
                <w:i/>
              </w:rPr>
            </w:pPr>
            <w:r>
              <w:rPr>
                <w:i/>
              </w:rPr>
              <w:t>15/3/2024</w:t>
            </w:r>
          </w:p>
          <w:p w14:paraId="445F0E0A" w14:textId="77777777" w:rsidR="003607A7" w:rsidRPr="00C408B9" w:rsidRDefault="003607A7" w:rsidP="003607A7">
            <w:pPr>
              <w:rPr>
                <w:i/>
              </w:rPr>
            </w:pPr>
            <w:r>
              <w:rPr>
                <w:i/>
              </w:rPr>
              <w:t>Παρασκευή</w:t>
            </w:r>
          </w:p>
        </w:tc>
        <w:tc>
          <w:tcPr>
            <w:tcW w:w="5653" w:type="dxa"/>
          </w:tcPr>
          <w:p w14:paraId="1581B109" w14:textId="77777777" w:rsidR="003607A7" w:rsidRPr="008B2439" w:rsidRDefault="003607A7" w:rsidP="003607A7">
            <w:pPr>
              <w:pStyle w:val="ListParagraph"/>
              <w:ind w:left="0"/>
            </w:pPr>
            <w:r w:rsidRPr="008B2439">
              <w:t>•  Πρόβα Παρέλασης</w:t>
            </w:r>
          </w:p>
          <w:p w14:paraId="5DB72FCF" w14:textId="7A3B0B83" w:rsidR="008B2439" w:rsidRPr="008B2439" w:rsidRDefault="008B2439" w:rsidP="003607A7">
            <w:pPr>
              <w:pStyle w:val="ListParagraph"/>
              <w:ind w:left="0"/>
            </w:pPr>
            <w:r w:rsidRPr="008B2439">
              <w:t>•</w:t>
            </w:r>
            <w:r w:rsidRPr="008B2439">
              <w:t xml:space="preserve">  </w:t>
            </w:r>
            <w:r w:rsidRPr="008B2439">
              <w:t>Παραδοσιακοί χοροί</w:t>
            </w:r>
            <w:r w:rsidRPr="008B2439">
              <w:tab/>
            </w:r>
          </w:p>
        </w:tc>
        <w:tc>
          <w:tcPr>
            <w:tcW w:w="1763" w:type="dxa"/>
          </w:tcPr>
          <w:p w14:paraId="137D30E0" w14:textId="77777777" w:rsidR="003607A7" w:rsidRPr="008B2439" w:rsidRDefault="003607A7" w:rsidP="003607A7">
            <w:pPr>
              <w:jc w:val="center"/>
            </w:pPr>
            <w:r w:rsidRPr="008B2439">
              <w:t>3</w:t>
            </w:r>
            <w:r w:rsidRPr="008B2439">
              <w:rPr>
                <w:vertAlign w:val="superscript"/>
              </w:rPr>
              <w:t>η</w:t>
            </w:r>
            <w:r w:rsidRPr="008B2439">
              <w:t xml:space="preserve"> περίοδο</w:t>
            </w:r>
          </w:p>
          <w:p w14:paraId="6428B291" w14:textId="0265889B" w:rsidR="008B2439" w:rsidRPr="008B2439" w:rsidRDefault="008B2439" w:rsidP="003607A7">
            <w:pPr>
              <w:jc w:val="center"/>
            </w:pPr>
            <w:r w:rsidRPr="008B2439">
              <w:t>5</w:t>
            </w:r>
            <w:r w:rsidRPr="008B2439">
              <w:rPr>
                <w:vertAlign w:val="superscript"/>
              </w:rPr>
              <w:t>η</w:t>
            </w:r>
            <w:r w:rsidRPr="008B2439">
              <w:t xml:space="preserve"> </w:t>
            </w:r>
            <w:r w:rsidRPr="008B2439">
              <w:t xml:space="preserve"> περίοδο</w:t>
            </w:r>
          </w:p>
        </w:tc>
      </w:tr>
      <w:tr w:rsidR="003607A7" w14:paraId="43C6DDA2" w14:textId="77777777" w:rsidTr="002C60B2">
        <w:trPr>
          <w:trHeight w:val="709"/>
        </w:trPr>
        <w:tc>
          <w:tcPr>
            <w:tcW w:w="1759" w:type="dxa"/>
          </w:tcPr>
          <w:p w14:paraId="16E375AB" w14:textId="751C895A" w:rsidR="003607A7" w:rsidRDefault="003607A7" w:rsidP="003607A7">
            <w:pPr>
              <w:rPr>
                <w:i/>
              </w:rPr>
            </w:pPr>
            <w:r>
              <w:rPr>
                <w:i/>
              </w:rPr>
              <w:t>18/3/2024</w:t>
            </w:r>
          </w:p>
          <w:p w14:paraId="2F25F019" w14:textId="77777777" w:rsidR="003607A7" w:rsidRPr="00B83CCE" w:rsidRDefault="003607A7" w:rsidP="003607A7">
            <w:pPr>
              <w:rPr>
                <w:i/>
              </w:rPr>
            </w:pPr>
            <w:r>
              <w:rPr>
                <w:i/>
              </w:rPr>
              <w:t>Δευτέρα</w:t>
            </w:r>
          </w:p>
        </w:tc>
        <w:tc>
          <w:tcPr>
            <w:tcW w:w="5653" w:type="dxa"/>
          </w:tcPr>
          <w:p w14:paraId="7A963BDF" w14:textId="144FDF25" w:rsidR="003607A7" w:rsidRPr="00957E71" w:rsidRDefault="003607A7" w:rsidP="003607A7">
            <w:pPr>
              <w:pStyle w:val="ListParagraph"/>
              <w:ind w:left="176"/>
            </w:pPr>
            <w:r w:rsidRPr="007C1E78">
              <w:rPr>
                <w:b/>
                <w:bCs/>
                <w:sz w:val="24"/>
                <w:szCs w:val="24"/>
              </w:rPr>
              <w:t>ΑΡΓΙΑ</w:t>
            </w:r>
            <w:r>
              <w:rPr>
                <w:b/>
                <w:bCs/>
                <w:sz w:val="24"/>
                <w:szCs w:val="24"/>
              </w:rPr>
              <w:t xml:space="preserve"> – </w:t>
            </w:r>
            <w:r w:rsidRPr="007C1E78">
              <w:rPr>
                <w:b/>
                <w:bCs/>
                <w:sz w:val="24"/>
                <w:szCs w:val="24"/>
              </w:rPr>
              <w:t>ΚΑΘΑΡΗ ΔΕΥΤΕΡΑ</w:t>
            </w:r>
          </w:p>
        </w:tc>
        <w:tc>
          <w:tcPr>
            <w:tcW w:w="1763" w:type="dxa"/>
          </w:tcPr>
          <w:p w14:paraId="0EF52F1C" w14:textId="77777777" w:rsidR="003607A7" w:rsidRDefault="003607A7" w:rsidP="003607A7">
            <w:pPr>
              <w:jc w:val="center"/>
            </w:pPr>
          </w:p>
          <w:p w14:paraId="6F1CED42" w14:textId="77777777" w:rsidR="003607A7" w:rsidRPr="007A4CC8" w:rsidRDefault="003607A7" w:rsidP="003607A7">
            <w:pPr>
              <w:jc w:val="center"/>
            </w:pPr>
          </w:p>
        </w:tc>
      </w:tr>
      <w:tr w:rsidR="003607A7" w14:paraId="5089A686" w14:textId="77777777" w:rsidTr="002C60B2">
        <w:trPr>
          <w:trHeight w:val="799"/>
        </w:trPr>
        <w:tc>
          <w:tcPr>
            <w:tcW w:w="1759" w:type="dxa"/>
            <w:shd w:val="clear" w:color="auto" w:fill="auto"/>
          </w:tcPr>
          <w:p w14:paraId="3F3175FB" w14:textId="51818840" w:rsidR="003607A7" w:rsidRDefault="003607A7" w:rsidP="003607A7">
            <w:pPr>
              <w:rPr>
                <w:i/>
              </w:rPr>
            </w:pPr>
            <w:r>
              <w:rPr>
                <w:i/>
              </w:rPr>
              <w:t>19/3/2024</w:t>
            </w:r>
          </w:p>
          <w:p w14:paraId="6787E7C3" w14:textId="77777777" w:rsidR="003607A7" w:rsidRPr="00063064" w:rsidRDefault="003607A7" w:rsidP="003607A7">
            <w:pPr>
              <w:rPr>
                <w:i/>
              </w:rPr>
            </w:pPr>
            <w:r>
              <w:rPr>
                <w:i/>
              </w:rPr>
              <w:t>Τρίτη</w:t>
            </w:r>
          </w:p>
        </w:tc>
        <w:tc>
          <w:tcPr>
            <w:tcW w:w="5653" w:type="dxa"/>
            <w:shd w:val="clear" w:color="auto" w:fill="auto"/>
          </w:tcPr>
          <w:p w14:paraId="63D30BEA" w14:textId="3F397D20" w:rsidR="003607A7" w:rsidRPr="00957E71" w:rsidRDefault="003607A7" w:rsidP="003607A7"/>
        </w:tc>
        <w:tc>
          <w:tcPr>
            <w:tcW w:w="1763" w:type="dxa"/>
            <w:shd w:val="clear" w:color="auto" w:fill="auto"/>
          </w:tcPr>
          <w:p w14:paraId="327CF550" w14:textId="39CFBDDF" w:rsidR="003607A7" w:rsidRDefault="003607A7" w:rsidP="003607A7">
            <w:pPr>
              <w:jc w:val="center"/>
            </w:pPr>
          </w:p>
          <w:p w14:paraId="7EDBC7B7" w14:textId="77777777" w:rsidR="003607A7" w:rsidRPr="00D452B4" w:rsidRDefault="003607A7" w:rsidP="003607A7">
            <w:pPr>
              <w:jc w:val="center"/>
            </w:pPr>
          </w:p>
        </w:tc>
      </w:tr>
      <w:tr w:rsidR="003607A7" w14:paraId="47ABE1C8" w14:textId="77777777" w:rsidTr="001210C7">
        <w:trPr>
          <w:trHeight w:val="889"/>
        </w:trPr>
        <w:tc>
          <w:tcPr>
            <w:tcW w:w="1759" w:type="dxa"/>
          </w:tcPr>
          <w:p w14:paraId="4BC64403" w14:textId="51E82F46" w:rsidR="003607A7" w:rsidRPr="007C1E78" w:rsidRDefault="003607A7" w:rsidP="003607A7">
            <w:pPr>
              <w:rPr>
                <w:i/>
              </w:rPr>
            </w:pPr>
            <w:r>
              <w:rPr>
                <w:i/>
                <w:lang w:val="en-US"/>
              </w:rPr>
              <w:t>2</w:t>
            </w:r>
            <w:r>
              <w:rPr>
                <w:i/>
              </w:rPr>
              <w:t>0</w:t>
            </w:r>
            <w:r>
              <w:rPr>
                <w:i/>
                <w:lang w:val="en-US"/>
              </w:rPr>
              <w:t>/3/202</w:t>
            </w:r>
            <w:r>
              <w:rPr>
                <w:i/>
              </w:rPr>
              <w:t>4</w:t>
            </w:r>
          </w:p>
          <w:p w14:paraId="102BFF0F" w14:textId="77777777" w:rsidR="003607A7" w:rsidRPr="00177359" w:rsidRDefault="003607A7" w:rsidP="003607A7">
            <w:pPr>
              <w:rPr>
                <w:i/>
              </w:rPr>
            </w:pPr>
            <w:r>
              <w:rPr>
                <w:i/>
              </w:rPr>
              <w:t>Τετάρτη</w:t>
            </w:r>
          </w:p>
        </w:tc>
        <w:tc>
          <w:tcPr>
            <w:tcW w:w="5653" w:type="dxa"/>
            <w:tcBorders>
              <w:bottom w:val="single" w:sz="6" w:space="0" w:color="auto"/>
            </w:tcBorders>
          </w:tcPr>
          <w:p w14:paraId="73F516F1" w14:textId="77777777" w:rsidR="003607A7" w:rsidRDefault="003607A7" w:rsidP="008B243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96" w:hanging="180"/>
            </w:pPr>
            <w:r>
              <w:t>Συνεδρία Δ.Ο.</w:t>
            </w:r>
          </w:p>
          <w:p w14:paraId="5624184F" w14:textId="77777777" w:rsidR="003607A7" w:rsidRDefault="003607A7" w:rsidP="008B243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96" w:hanging="180"/>
            </w:pPr>
            <w:r w:rsidRPr="00983529">
              <w:t xml:space="preserve"> Πρόβα Παρέλασης</w:t>
            </w:r>
          </w:p>
          <w:p w14:paraId="17C2A67A" w14:textId="3644B3E4" w:rsidR="008B2439" w:rsidRPr="00B92412" w:rsidRDefault="008B2439" w:rsidP="008B243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96" w:hanging="180"/>
            </w:pPr>
            <w:r>
              <w:t>Παραδοσιακοί χοροί</w:t>
            </w:r>
          </w:p>
        </w:tc>
        <w:tc>
          <w:tcPr>
            <w:tcW w:w="1763" w:type="dxa"/>
            <w:tcBorders>
              <w:bottom w:val="single" w:sz="6" w:space="0" w:color="auto"/>
            </w:tcBorders>
          </w:tcPr>
          <w:p w14:paraId="2380BA72" w14:textId="77777777" w:rsidR="003607A7" w:rsidRDefault="003607A7" w:rsidP="008B2439">
            <w:pPr>
              <w:spacing w:line="276" w:lineRule="auto"/>
              <w:jc w:val="center"/>
            </w:pPr>
            <w:r>
              <w:t>1</w:t>
            </w:r>
            <w:r w:rsidRPr="00B0519D">
              <w:rPr>
                <w:vertAlign w:val="superscript"/>
              </w:rPr>
              <w:t>η</w:t>
            </w:r>
            <w:r>
              <w:t xml:space="preserve"> - 2</w:t>
            </w:r>
            <w:r w:rsidRPr="00B0519D">
              <w:rPr>
                <w:vertAlign w:val="superscript"/>
              </w:rPr>
              <w:t>η</w:t>
            </w:r>
            <w:r>
              <w:rPr>
                <w:vertAlign w:val="superscript"/>
              </w:rPr>
              <w:t xml:space="preserve"> </w:t>
            </w:r>
            <w:r>
              <w:t xml:space="preserve">περίοδο </w:t>
            </w:r>
          </w:p>
          <w:p w14:paraId="567A55D6" w14:textId="011A0641" w:rsidR="003607A7" w:rsidRDefault="008B2439" w:rsidP="008B2439">
            <w:pPr>
              <w:spacing w:line="276" w:lineRule="auto"/>
            </w:pPr>
            <w:r>
              <w:t xml:space="preserve">    6</w:t>
            </w:r>
            <w:r w:rsidRPr="008B2439">
              <w:rPr>
                <w:vertAlign w:val="superscript"/>
              </w:rPr>
              <w:t>η</w:t>
            </w:r>
            <w:r>
              <w:t xml:space="preserve"> </w:t>
            </w:r>
            <w:r w:rsidR="003607A7" w:rsidRPr="00983529">
              <w:t xml:space="preserve"> περίοδο</w:t>
            </w:r>
          </w:p>
          <w:p w14:paraId="5E6E9F89" w14:textId="7A6C8D1D" w:rsidR="008B2439" w:rsidRDefault="008B2439" w:rsidP="008B2439">
            <w:pPr>
              <w:spacing w:line="276" w:lineRule="auto"/>
              <w:jc w:val="center"/>
            </w:pPr>
            <w:r>
              <w:t>1</w:t>
            </w:r>
            <w:r w:rsidRPr="008B2439">
              <w:rPr>
                <w:vertAlign w:val="superscript"/>
              </w:rPr>
              <w:t>η</w:t>
            </w:r>
            <w:r>
              <w:t xml:space="preserve"> περίοδο</w:t>
            </w:r>
          </w:p>
          <w:p w14:paraId="21795B2F" w14:textId="4829D608" w:rsidR="008B2439" w:rsidRPr="003E6FEF" w:rsidRDefault="008B2439" w:rsidP="008B2439"/>
        </w:tc>
      </w:tr>
      <w:tr w:rsidR="003607A7" w14:paraId="410D5D5B" w14:textId="77777777" w:rsidTr="002C60B2">
        <w:trPr>
          <w:trHeight w:val="799"/>
        </w:trPr>
        <w:tc>
          <w:tcPr>
            <w:tcW w:w="1759" w:type="dxa"/>
          </w:tcPr>
          <w:p w14:paraId="280188FA" w14:textId="615CA811" w:rsidR="003607A7" w:rsidRDefault="003607A7" w:rsidP="003607A7">
            <w:pPr>
              <w:rPr>
                <w:i/>
              </w:rPr>
            </w:pPr>
            <w:r>
              <w:rPr>
                <w:i/>
              </w:rPr>
              <w:lastRenderedPageBreak/>
              <w:t>21/3/2024</w:t>
            </w:r>
          </w:p>
          <w:p w14:paraId="5DF0B80F" w14:textId="77777777" w:rsidR="003607A7" w:rsidRPr="00C408B9" w:rsidRDefault="003607A7" w:rsidP="003607A7">
            <w:pPr>
              <w:rPr>
                <w:i/>
              </w:rPr>
            </w:pPr>
            <w:r>
              <w:rPr>
                <w:i/>
              </w:rPr>
              <w:t>Πέμπτη</w:t>
            </w:r>
          </w:p>
        </w:tc>
        <w:tc>
          <w:tcPr>
            <w:tcW w:w="5653" w:type="dxa"/>
          </w:tcPr>
          <w:p w14:paraId="2A76C13A" w14:textId="77777777" w:rsidR="003607A7" w:rsidRDefault="003607A7" w:rsidP="003607A7">
            <w:pPr>
              <w:pStyle w:val="ListParagraph"/>
              <w:ind w:left="196" w:hanging="196"/>
            </w:pPr>
            <w:r w:rsidRPr="00637DA3">
              <w:t>•</w:t>
            </w:r>
            <w:r w:rsidRPr="00637DA3">
              <w:tab/>
              <w:t>Πρόβα Παρέλασης</w:t>
            </w:r>
          </w:p>
          <w:p w14:paraId="76D1FE19" w14:textId="22B48FE8" w:rsidR="008B2439" w:rsidRPr="00B92412" w:rsidRDefault="008B2439" w:rsidP="008B2439">
            <w:pPr>
              <w:pStyle w:val="ListParagraph"/>
              <w:numPr>
                <w:ilvl w:val="0"/>
                <w:numId w:val="12"/>
              </w:numPr>
              <w:ind w:left="253" w:hanging="253"/>
            </w:pPr>
            <w:r>
              <w:t>Παραδοσιακοί χοροί</w:t>
            </w:r>
          </w:p>
        </w:tc>
        <w:tc>
          <w:tcPr>
            <w:tcW w:w="1763" w:type="dxa"/>
          </w:tcPr>
          <w:p w14:paraId="468E98F5" w14:textId="77777777" w:rsidR="003607A7" w:rsidRDefault="003607A7" w:rsidP="003607A7">
            <w:pPr>
              <w:jc w:val="center"/>
            </w:pPr>
            <w:r>
              <w:t>8</w:t>
            </w:r>
            <w:r w:rsidRPr="00637DA3">
              <w:rPr>
                <w:vertAlign w:val="superscript"/>
              </w:rPr>
              <w:t>η</w:t>
            </w:r>
            <w:r>
              <w:t xml:space="preserve"> περίοδο</w:t>
            </w:r>
          </w:p>
          <w:p w14:paraId="710DFF70" w14:textId="1A330DC7" w:rsidR="008B2439" w:rsidRPr="003267B5" w:rsidRDefault="008B2439" w:rsidP="003607A7">
            <w:pPr>
              <w:jc w:val="center"/>
            </w:pPr>
            <w:r>
              <w:t>5</w:t>
            </w:r>
            <w:r w:rsidRPr="008B2439">
              <w:rPr>
                <w:vertAlign w:val="superscript"/>
              </w:rPr>
              <w:t>η</w:t>
            </w:r>
            <w:r>
              <w:t xml:space="preserve"> περίοδο</w:t>
            </w:r>
          </w:p>
        </w:tc>
      </w:tr>
      <w:tr w:rsidR="003607A7" w14:paraId="2DEC7688" w14:textId="77777777" w:rsidTr="002C60B2">
        <w:trPr>
          <w:trHeight w:val="799"/>
        </w:trPr>
        <w:tc>
          <w:tcPr>
            <w:tcW w:w="1759" w:type="dxa"/>
          </w:tcPr>
          <w:p w14:paraId="38C334AA" w14:textId="7B91513C" w:rsidR="003607A7" w:rsidRDefault="003607A7" w:rsidP="003607A7">
            <w:pPr>
              <w:rPr>
                <w:i/>
              </w:rPr>
            </w:pPr>
            <w:r>
              <w:rPr>
                <w:i/>
              </w:rPr>
              <w:t>22/3/2024</w:t>
            </w:r>
          </w:p>
          <w:p w14:paraId="33C837F9" w14:textId="77777777" w:rsidR="003607A7" w:rsidRDefault="003607A7" w:rsidP="003607A7">
            <w:pPr>
              <w:rPr>
                <w:i/>
              </w:rPr>
            </w:pPr>
            <w:r>
              <w:rPr>
                <w:i/>
              </w:rPr>
              <w:t>Παρασκευή</w:t>
            </w:r>
          </w:p>
        </w:tc>
        <w:tc>
          <w:tcPr>
            <w:tcW w:w="5653" w:type="dxa"/>
          </w:tcPr>
          <w:p w14:paraId="2318199C" w14:textId="77777777" w:rsidR="003607A7" w:rsidRDefault="003607A7" w:rsidP="003607A7">
            <w:pPr>
              <w:pStyle w:val="ListParagraph"/>
              <w:numPr>
                <w:ilvl w:val="0"/>
                <w:numId w:val="1"/>
              </w:numPr>
              <w:ind w:left="196" w:hanging="180"/>
            </w:pPr>
            <w:r>
              <w:t>Εκδήλωση Εθνικής Επετείου 25</w:t>
            </w:r>
            <w:r w:rsidRPr="000A038D">
              <w:rPr>
                <w:vertAlign w:val="superscript"/>
              </w:rPr>
              <w:t>ης</w:t>
            </w:r>
            <w:r>
              <w:t xml:space="preserve"> Μαρτίου </w:t>
            </w:r>
          </w:p>
          <w:p w14:paraId="6E9B3A74" w14:textId="7DFAFD1B" w:rsidR="003607A7" w:rsidRDefault="003607A7" w:rsidP="003607A7">
            <w:pPr>
              <w:pStyle w:val="ListParagraph"/>
              <w:ind w:left="196"/>
            </w:pPr>
            <w:r>
              <w:t>(βλ. ανακοίνωση)</w:t>
            </w:r>
          </w:p>
        </w:tc>
        <w:tc>
          <w:tcPr>
            <w:tcW w:w="1763" w:type="dxa"/>
          </w:tcPr>
          <w:p w14:paraId="541E6A9A" w14:textId="77777777" w:rsidR="003607A7" w:rsidRDefault="003607A7" w:rsidP="003607A7">
            <w:pPr>
              <w:jc w:val="center"/>
            </w:pPr>
          </w:p>
        </w:tc>
      </w:tr>
      <w:tr w:rsidR="003607A7" w14:paraId="4775D0C7" w14:textId="77777777" w:rsidTr="002C60B2">
        <w:trPr>
          <w:trHeight w:val="709"/>
        </w:trPr>
        <w:tc>
          <w:tcPr>
            <w:tcW w:w="1759" w:type="dxa"/>
          </w:tcPr>
          <w:p w14:paraId="638BF80D" w14:textId="0DA13B8A" w:rsidR="003607A7" w:rsidRDefault="003607A7" w:rsidP="003607A7">
            <w:pPr>
              <w:rPr>
                <w:i/>
              </w:rPr>
            </w:pPr>
            <w:r>
              <w:rPr>
                <w:i/>
              </w:rPr>
              <w:t>25/3/2024</w:t>
            </w:r>
          </w:p>
          <w:p w14:paraId="0BB7F0DA" w14:textId="77777777" w:rsidR="003607A7" w:rsidRDefault="003607A7" w:rsidP="003607A7">
            <w:pPr>
              <w:rPr>
                <w:i/>
              </w:rPr>
            </w:pPr>
            <w:r>
              <w:rPr>
                <w:i/>
              </w:rPr>
              <w:t>Δευτέρα</w:t>
            </w:r>
          </w:p>
        </w:tc>
        <w:tc>
          <w:tcPr>
            <w:tcW w:w="5653" w:type="dxa"/>
          </w:tcPr>
          <w:p w14:paraId="2A9FA4C7" w14:textId="483127D5" w:rsidR="003607A7" w:rsidRDefault="003607A7" w:rsidP="003607A7">
            <w:pPr>
              <w:pStyle w:val="ListParagraph"/>
              <w:ind w:left="175"/>
            </w:pPr>
            <w:r w:rsidRPr="007C1E78">
              <w:rPr>
                <w:b/>
                <w:bCs/>
                <w:sz w:val="24"/>
                <w:szCs w:val="24"/>
              </w:rPr>
              <w:t>ΑΡΓΙΑ</w:t>
            </w:r>
            <w:r>
              <w:rPr>
                <w:b/>
                <w:bCs/>
                <w:sz w:val="24"/>
                <w:szCs w:val="24"/>
              </w:rPr>
              <w:t xml:space="preserve"> – 25</w:t>
            </w:r>
            <w:r w:rsidRPr="007C1E78">
              <w:rPr>
                <w:b/>
                <w:bCs/>
                <w:sz w:val="24"/>
                <w:szCs w:val="24"/>
                <w:vertAlign w:val="superscript"/>
              </w:rPr>
              <w:t>ης</w:t>
            </w:r>
            <w:r>
              <w:rPr>
                <w:b/>
                <w:bCs/>
                <w:sz w:val="24"/>
                <w:szCs w:val="24"/>
              </w:rPr>
              <w:t xml:space="preserve"> Μαρτίου </w:t>
            </w:r>
          </w:p>
        </w:tc>
        <w:tc>
          <w:tcPr>
            <w:tcW w:w="1763" w:type="dxa"/>
          </w:tcPr>
          <w:p w14:paraId="49812801" w14:textId="77777777" w:rsidR="003607A7" w:rsidRDefault="003607A7" w:rsidP="003607A7">
            <w:pPr>
              <w:jc w:val="center"/>
            </w:pPr>
          </w:p>
          <w:p w14:paraId="7AE893AA" w14:textId="77777777" w:rsidR="003607A7" w:rsidRPr="003267B5" w:rsidRDefault="003607A7" w:rsidP="003607A7">
            <w:pPr>
              <w:jc w:val="center"/>
            </w:pPr>
          </w:p>
        </w:tc>
      </w:tr>
      <w:tr w:rsidR="003607A7" w14:paraId="643E4453" w14:textId="77777777" w:rsidTr="002C60B2">
        <w:trPr>
          <w:trHeight w:val="889"/>
        </w:trPr>
        <w:tc>
          <w:tcPr>
            <w:tcW w:w="1759" w:type="dxa"/>
          </w:tcPr>
          <w:p w14:paraId="0DD72B0D" w14:textId="0C121AEE" w:rsidR="003607A7" w:rsidRDefault="003607A7" w:rsidP="003607A7">
            <w:pPr>
              <w:rPr>
                <w:i/>
              </w:rPr>
            </w:pPr>
            <w:r>
              <w:rPr>
                <w:i/>
              </w:rPr>
              <w:t>26/3/2024</w:t>
            </w:r>
          </w:p>
          <w:p w14:paraId="129B5383" w14:textId="77777777" w:rsidR="003607A7" w:rsidRDefault="003607A7" w:rsidP="003607A7">
            <w:pPr>
              <w:rPr>
                <w:i/>
              </w:rPr>
            </w:pPr>
            <w:r>
              <w:rPr>
                <w:i/>
              </w:rPr>
              <w:t>Τρίτη</w:t>
            </w:r>
          </w:p>
        </w:tc>
        <w:tc>
          <w:tcPr>
            <w:tcW w:w="5653" w:type="dxa"/>
          </w:tcPr>
          <w:p w14:paraId="6BDF8E7F" w14:textId="65440F84" w:rsidR="003607A7" w:rsidRDefault="003607A7" w:rsidP="003607A7"/>
        </w:tc>
        <w:tc>
          <w:tcPr>
            <w:tcW w:w="1763" w:type="dxa"/>
          </w:tcPr>
          <w:p w14:paraId="7A6A8A08" w14:textId="77777777" w:rsidR="003607A7" w:rsidRPr="003267B5" w:rsidRDefault="003607A7" w:rsidP="003607A7">
            <w:pPr>
              <w:jc w:val="center"/>
            </w:pPr>
          </w:p>
        </w:tc>
      </w:tr>
      <w:tr w:rsidR="003607A7" w14:paraId="26AE3E15" w14:textId="77777777" w:rsidTr="00605508">
        <w:trPr>
          <w:trHeight w:val="628"/>
        </w:trPr>
        <w:tc>
          <w:tcPr>
            <w:tcW w:w="1759" w:type="dxa"/>
          </w:tcPr>
          <w:p w14:paraId="43D001E3" w14:textId="05938B58" w:rsidR="003607A7" w:rsidRDefault="003607A7" w:rsidP="003607A7">
            <w:pPr>
              <w:rPr>
                <w:i/>
              </w:rPr>
            </w:pPr>
            <w:r>
              <w:rPr>
                <w:i/>
              </w:rPr>
              <w:t>27/3/2024</w:t>
            </w:r>
          </w:p>
          <w:p w14:paraId="1DE54439" w14:textId="77777777" w:rsidR="003607A7" w:rsidRPr="002B1607" w:rsidRDefault="003607A7" w:rsidP="003607A7">
            <w:pPr>
              <w:rPr>
                <w:i/>
              </w:rPr>
            </w:pPr>
            <w:r>
              <w:rPr>
                <w:i/>
              </w:rPr>
              <w:t>Τετάρτη</w:t>
            </w:r>
          </w:p>
        </w:tc>
        <w:tc>
          <w:tcPr>
            <w:tcW w:w="5653" w:type="dxa"/>
            <w:tcBorders>
              <w:bottom w:val="single" w:sz="6" w:space="0" w:color="auto"/>
            </w:tcBorders>
          </w:tcPr>
          <w:p w14:paraId="1385EC1C" w14:textId="38BF94A5" w:rsidR="003607A7" w:rsidRDefault="003607A7" w:rsidP="003607A7">
            <w:pPr>
              <w:pStyle w:val="ListParagraph"/>
              <w:numPr>
                <w:ilvl w:val="0"/>
                <w:numId w:val="1"/>
              </w:numPr>
              <w:ind w:left="175" w:hanging="142"/>
            </w:pPr>
            <w:r>
              <w:t>Συνεδρία Δ.Ο.</w:t>
            </w:r>
          </w:p>
        </w:tc>
        <w:tc>
          <w:tcPr>
            <w:tcW w:w="1763" w:type="dxa"/>
            <w:tcBorders>
              <w:bottom w:val="single" w:sz="6" w:space="0" w:color="auto"/>
            </w:tcBorders>
          </w:tcPr>
          <w:p w14:paraId="38DA384A" w14:textId="28B65DDA" w:rsidR="003607A7" w:rsidRPr="003267B5" w:rsidRDefault="003607A7" w:rsidP="003607A7">
            <w:pPr>
              <w:jc w:val="center"/>
            </w:pPr>
            <w:r>
              <w:t>1</w:t>
            </w:r>
            <w:r w:rsidRPr="00B0519D">
              <w:rPr>
                <w:vertAlign w:val="superscript"/>
              </w:rPr>
              <w:t>η</w:t>
            </w:r>
            <w:r>
              <w:t xml:space="preserve"> - 2</w:t>
            </w:r>
            <w:r w:rsidRPr="00B0519D">
              <w:rPr>
                <w:vertAlign w:val="superscript"/>
              </w:rPr>
              <w:t>η</w:t>
            </w:r>
            <w:r>
              <w:rPr>
                <w:vertAlign w:val="superscript"/>
              </w:rPr>
              <w:t xml:space="preserve"> </w:t>
            </w:r>
            <w:r>
              <w:t xml:space="preserve">περίοδο </w:t>
            </w:r>
          </w:p>
        </w:tc>
      </w:tr>
      <w:tr w:rsidR="003607A7" w14:paraId="6822078F" w14:textId="77777777" w:rsidTr="002C60B2">
        <w:trPr>
          <w:trHeight w:val="709"/>
        </w:trPr>
        <w:tc>
          <w:tcPr>
            <w:tcW w:w="1759" w:type="dxa"/>
          </w:tcPr>
          <w:p w14:paraId="0590853F" w14:textId="400587C5" w:rsidR="003607A7" w:rsidRDefault="003607A7" w:rsidP="003607A7">
            <w:pPr>
              <w:rPr>
                <w:i/>
              </w:rPr>
            </w:pPr>
            <w:r>
              <w:rPr>
                <w:i/>
              </w:rPr>
              <w:t>28/3/2024</w:t>
            </w:r>
          </w:p>
          <w:p w14:paraId="14547EA8" w14:textId="77777777" w:rsidR="003607A7" w:rsidRDefault="003607A7" w:rsidP="003607A7">
            <w:pPr>
              <w:rPr>
                <w:i/>
              </w:rPr>
            </w:pPr>
            <w:r>
              <w:rPr>
                <w:i/>
              </w:rPr>
              <w:t>Πέμπτη</w:t>
            </w:r>
          </w:p>
        </w:tc>
        <w:tc>
          <w:tcPr>
            <w:tcW w:w="5653" w:type="dxa"/>
          </w:tcPr>
          <w:p w14:paraId="088BB26D" w14:textId="77777777" w:rsidR="003607A7" w:rsidRPr="00DF3E60" w:rsidRDefault="003607A7" w:rsidP="003607A7">
            <w:pPr>
              <w:pStyle w:val="ListParagraph"/>
              <w:ind w:left="175"/>
            </w:pPr>
          </w:p>
        </w:tc>
        <w:tc>
          <w:tcPr>
            <w:tcW w:w="1763" w:type="dxa"/>
          </w:tcPr>
          <w:p w14:paraId="7248A655" w14:textId="77777777" w:rsidR="003607A7" w:rsidRDefault="003607A7" w:rsidP="003607A7">
            <w:pPr>
              <w:jc w:val="center"/>
            </w:pPr>
          </w:p>
        </w:tc>
      </w:tr>
      <w:tr w:rsidR="003607A7" w14:paraId="6BDF462E" w14:textId="77777777" w:rsidTr="002C60B2">
        <w:trPr>
          <w:trHeight w:val="709"/>
        </w:trPr>
        <w:tc>
          <w:tcPr>
            <w:tcW w:w="1759" w:type="dxa"/>
          </w:tcPr>
          <w:p w14:paraId="7C88DC60" w14:textId="1541E579" w:rsidR="003607A7" w:rsidRDefault="003607A7" w:rsidP="003607A7">
            <w:pPr>
              <w:rPr>
                <w:i/>
              </w:rPr>
            </w:pPr>
            <w:r>
              <w:rPr>
                <w:i/>
              </w:rPr>
              <w:t>29/3/2024</w:t>
            </w:r>
          </w:p>
          <w:p w14:paraId="297B5081" w14:textId="77777777" w:rsidR="003607A7" w:rsidRDefault="003607A7" w:rsidP="003607A7">
            <w:pPr>
              <w:rPr>
                <w:i/>
              </w:rPr>
            </w:pPr>
            <w:r>
              <w:rPr>
                <w:i/>
              </w:rPr>
              <w:t>Παρασκευή</w:t>
            </w:r>
          </w:p>
        </w:tc>
        <w:tc>
          <w:tcPr>
            <w:tcW w:w="5653" w:type="dxa"/>
          </w:tcPr>
          <w:p w14:paraId="7ACC21A0" w14:textId="131EEFD8" w:rsidR="003607A7" w:rsidRDefault="003607A7" w:rsidP="003607A7">
            <w:pPr>
              <w:pStyle w:val="ListParagraph"/>
              <w:numPr>
                <w:ilvl w:val="0"/>
                <w:numId w:val="1"/>
              </w:numPr>
              <w:ind w:left="196" w:hanging="180"/>
            </w:pPr>
            <w:r>
              <w:t>Εκδήλωση 1</w:t>
            </w:r>
            <w:r w:rsidRPr="000A038D">
              <w:rPr>
                <w:vertAlign w:val="superscript"/>
              </w:rPr>
              <w:t>ης</w:t>
            </w:r>
            <w:r>
              <w:t xml:space="preserve"> Απριλίου (βλ. ανακοίνωση)</w:t>
            </w:r>
          </w:p>
          <w:p w14:paraId="0433033F" w14:textId="77777777" w:rsidR="003607A7" w:rsidRDefault="003607A7" w:rsidP="003607A7">
            <w:pPr>
              <w:pStyle w:val="ListParagraph"/>
              <w:ind w:left="196"/>
            </w:pPr>
          </w:p>
        </w:tc>
        <w:tc>
          <w:tcPr>
            <w:tcW w:w="1763" w:type="dxa"/>
          </w:tcPr>
          <w:p w14:paraId="34102EC7" w14:textId="77777777" w:rsidR="003607A7" w:rsidRDefault="003607A7" w:rsidP="003607A7">
            <w:pPr>
              <w:jc w:val="center"/>
            </w:pPr>
          </w:p>
        </w:tc>
      </w:tr>
    </w:tbl>
    <w:p w14:paraId="6F945442" w14:textId="77777777" w:rsidR="007A4CC8" w:rsidRDefault="007A4CC8" w:rsidP="007A4CC8">
      <w:pPr>
        <w:pStyle w:val="ListParagraph"/>
        <w:rPr>
          <w:i/>
        </w:rPr>
      </w:pPr>
    </w:p>
    <w:p w14:paraId="28716A6E" w14:textId="77777777" w:rsidR="00187134" w:rsidRDefault="00187134" w:rsidP="007A4CC8">
      <w:pPr>
        <w:pStyle w:val="ListParagraph"/>
        <w:rPr>
          <w:i/>
        </w:rPr>
      </w:pPr>
    </w:p>
    <w:p w14:paraId="220CBA95" w14:textId="77777777" w:rsidR="00CF4301" w:rsidRPr="00A92ACF" w:rsidRDefault="00CF4301" w:rsidP="00CF4301">
      <w:pPr>
        <w:pStyle w:val="ListParagraph"/>
        <w:numPr>
          <w:ilvl w:val="0"/>
          <w:numId w:val="2"/>
        </w:numPr>
        <w:rPr>
          <w:i/>
        </w:rPr>
      </w:pPr>
      <w:r w:rsidRPr="00A92ACF">
        <w:rPr>
          <w:i/>
        </w:rPr>
        <w:t>Ενδέχεται να γίνουν αλλαγές</w:t>
      </w:r>
      <w:r w:rsidR="007617F7">
        <w:rPr>
          <w:i/>
        </w:rPr>
        <w:t>,</w:t>
      </w:r>
      <w:r w:rsidRPr="00A92ACF">
        <w:rPr>
          <w:i/>
        </w:rPr>
        <w:t xml:space="preserve"> αν χρειαστεί</w:t>
      </w:r>
      <w:r w:rsidR="007617F7">
        <w:rPr>
          <w:i/>
        </w:rPr>
        <w:t xml:space="preserve">, </w:t>
      </w:r>
      <w:r w:rsidRPr="00A92ACF">
        <w:rPr>
          <w:i/>
        </w:rPr>
        <w:t xml:space="preserve"> για τις οποίες</w:t>
      </w:r>
      <w:r w:rsidR="007617F7">
        <w:rPr>
          <w:i/>
        </w:rPr>
        <w:t xml:space="preserve"> οι συνάδελφοι θα ενημερωθούν έγκαιρα</w:t>
      </w:r>
      <w:r w:rsidRPr="00A92ACF">
        <w:rPr>
          <w:i/>
        </w:rPr>
        <w:t>.</w:t>
      </w:r>
    </w:p>
    <w:p w14:paraId="5D5E9795" w14:textId="77777777" w:rsidR="00155B10" w:rsidRDefault="007617F7" w:rsidP="00155B10">
      <w:pPr>
        <w:pStyle w:val="ListParagraph"/>
        <w:numPr>
          <w:ilvl w:val="0"/>
          <w:numId w:val="2"/>
        </w:numPr>
      </w:pPr>
      <w:r>
        <w:rPr>
          <w:i/>
        </w:rPr>
        <w:t xml:space="preserve">Η Διεύθυνση απευθύνει έκκληση προς όλους τους καθηγητές να αποφεύγουν τη δήλωση και τη διεξαγωγή διαγωνισμάτων σε περιόδους που υπάρχουν προγραμματισμένες δραστηριότητες. </w:t>
      </w:r>
    </w:p>
    <w:p w14:paraId="10EA047A" w14:textId="77777777" w:rsidR="00155B10" w:rsidRPr="00155B10" w:rsidRDefault="00155B10" w:rsidP="00155B10"/>
    <w:p w14:paraId="7CBA6B86" w14:textId="432AADA5" w:rsidR="002C60B2" w:rsidRPr="002C60B2" w:rsidRDefault="002C60B2" w:rsidP="002C60B2">
      <w:r w:rsidRPr="002C60B2">
        <w:t xml:space="preserve">Λάρνακα, </w:t>
      </w:r>
      <w:r w:rsidR="00A41167">
        <w:t>0</w:t>
      </w:r>
      <w:r w:rsidR="008B2439">
        <w:t>4</w:t>
      </w:r>
      <w:r w:rsidRPr="002C60B2">
        <w:t>/</w:t>
      </w:r>
      <w:r w:rsidR="0042401D">
        <w:t>0</w:t>
      </w:r>
      <w:r w:rsidR="00A41167">
        <w:t>3</w:t>
      </w:r>
      <w:r w:rsidRPr="002C60B2">
        <w:t>/202</w:t>
      </w:r>
      <w:r w:rsidR="007C1E78">
        <w:t>4</w:t>
      </w:r>
      <w:r w:rsidRPr="002C60B2">
        <w:tab/>
      </w:r>
      <w:r w:rsidRPr="002C60B2">
        <w:tab/>
      </w:r>
      <w:r w:rsidRPr="002C60B2">
        <w:tab/>
      </w:r>
      <w:r w:rsidRPr="002C60B2">
        <w:tab/>
      </w:r>
      <w:r w:rsidRPr="002C60B2">
        <w:tab/>
      </w:r>
      <w:r w:rsidRPr="002C60B2">
        <w:tab/>
      </w:r>
      <w:r w:rsidRPr="002C60B2">
        <w:tab/>
        <w:t>ΑΠΟ ΤΗ ΔΙΕΥΘΥΝΣΗ</w:t>
      </w:r>
    </w:p>
    <w:p w14:paraId="16BBDE28" w14:textId="77777777" w:rsidR="00155B10" w:rsidRPr="00155B10" w:rsidRDefault="00155B10" w:rsidP="00155B10"/>
    <w:p w14:paraId="40465C5A" w14:textId="77777777" w:rsidR="007E6470" w:rsidRDefault="007E6470" w:rsidP="00155B10"/>
    <w:p w14:paraId="6651CEE5" w14:textId="175F6623" w:rsidR="00155B10" w:rsidRPr="00FD269D" w:rsidRDefault="00155B10" w:rsidP="00155B10">
      <w:pPr>
        <w:rPr>
          <w:sz w:val="10"/>
          <w:szCs w:val="10"/>
        </w:rPr>
      </w:pPr>
      <w:r w:rsidRPr="00FD269D">
        <w:rPr>
          <w:sz w:val="10"/>
          <w:szCs w:val="10"/>
          <w:lang w:val="en-US"/>
        </w:rPr>
        <w:t>Dropbox</w:t>
      </w:r>
      <w:r w:rsidR="00FD269D" w:rsidRPr="00FD269D">
        <w:rPr>
          <w:sz w:val="10"/>
          <w:szCs w:val="10"/>
        </w:rPr>
        <w:t>/ΣΧΟΛΙΚΗ ΧΡΟΝΙΑ 202</w:t>
      </w:r>
      <w:r w:rsidR="007C1E78">
        <w:rPr>
          <w:sz w:val="10"/>
          <w:szCs w:val="10"/>
        </w:rPr>
        <w:t>3</w:t>
      </w:r>
      <w:r w:rsidR="00FD269D" w:rsidRPr="00FD269D">
        <w:rPr>
          <w:sz w:val="10"/>
          <w:szCs w:val="10"/>
        </w:rPr>
        <w:t>-202</w:t>
      </w:r>
      <w:r w:rsidR="007C1E78">
        <w:rPr>
          <w:sz w:val="10"/>
          <w:szCs w:val="10"/>
        </w:rPr>
        <w:t>4</w:t>
      </w:r>
      <w:r w:rsidR="00FD269D" w:rsidRPr="00FD269D">
        <w:rPr>
          <w:sz w:val="10"/>
          <w:szCs w:val="10"/>
        </w:rPr>
        <w:t>/ ΑΝΑΚΟΙΝΩΣΕΙΣ</w:t>
      </w:r>
      <w:r w:rsidRPr="00FD269D">
        <w:rPr>
          <w:sz w:val="10"/>
          <w:szCs w:val="10"/>
        </w:rPr>
        <w:t>/ΠΡΟΓΡ</w:t>
      </w:r>
      <w:r w:rsidR="002C60B2" w:rsidRPr="00FD269D">
        <w:rPr>
          <w:sz w:val="10"/>
          <w:szCs w:val="10"/>
        </w:rPr>
        <w:t>ΑΜΜΑΤΙΣΜΟΙ/Προγραμματισμος ΜΑΡΤΙΟΥ</w:t>
      </w:r>
    </w:p>
    <w:sectPr w:rsidR="00155B10" w:rsidRPr="00FD269D" w:rsidSect="008B2439">
      <w:pgSz w:w="11906" w:h="16838"/>
      <w:pgMar w:top="709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5D2A"/>
    <w:multiLevelType w:val="hybridMultilevel"/>
    <w:tmpl w:val="DB10B4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0332B"/>
    <w:multiLevelType w:val="hybridMultilevel"/>
    <w:tmpl w:val="682E3BE2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9DE4A87"/>
    <w:multiLevelType w:val="hybridMultilevel"/>
    <w:tmpl w:val="BCF48D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8558C"/>
    <w:multiLevelType w:val="hybridMultilevel"/>
    <w:tmpl w:val="643E20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C6E12"/>
    <w:multiLevelType w:val="hybridMultilevel"/>
    <w:tmpl w:val="FD30D1A2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14A5F"/>
    <w:multiLevelType w:val="hybridMultilevel"/>
    <w:tmpl w:val="AE7C3972"/>
    <w:lvl w:ilvl="0" w:tplc="0408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" w15:restartNumberingAfterBreak="0">
    <w:nsid w:val="2D4208F3"/>
    <w:multiLevelType w:val="hybridMultilevel"/>
    <w:tmpl w:val="ED8EE8F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DB81637"/>
    <w:multiLevelType w:val="hybridMultilevel"/>
    <w:tmpl w:val="51BE4C7E"/>
    <w:lvl w:ilvl="0" w:tplc="0C00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8" w15:restartNumberingAfterBreak="0">
    <w:nsid w:val="3E6A3159"/>
    <w:multiLevelType w:val="hybridMultilevel"/>
    <w:tmpl w:val="AFA2514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AA76F8"/>
    <w:multiLevelType w:val="hybridMultilevel"/>
    <w:tmpl w:val="8EA622D2"/>
    <w:lvl w:ilvl="0" w:tplc="0408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0" w15:restartNumberingAfterBreak="0">
    <w:nsid w:val="6A5D5296"/>
    <w:multiLevelType w:val="hybridMultilevel"/>
    <w:tmpl w:val="FCEA6A96"/>
    <w:lvl w:ilvl="0" w:tplc="0408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1" w15:restartNumberingAfterBreak="0">
    <w:nsid w:val="6B4F7264"/>
    <w:multiLevelType w:val="hybridMultilevel"/>
    <w:tmpl w:val="D7986B3C"/>
    <w:lvl w:ilvl="0" w:tplc="0408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E06048"/>
    <w:multiLevelType w:val="hybridMultilevel"/>
    <w:tmpl w:val="17B86E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3"/>
  </w:num>
  <w:num w:numId="5">
    <w:abstractNumId w:val="0"/>
  </w:num>
  <w:num w:numId="6">
    <w:abstractNumId w:val="2"/>
  </w:num>
  <w:num w:numId="7">
    <w:abstractNumId w:val="10"/>
  </w:num>
  <w:num w:numId="8">
    <w:abstractNumId w:val="9"/>
  </w:num>
  <w:num w:numId="9">
    <w:abstractNumId w:val="1"/>
  </w:num>
  <w:num w:numId="10">
    <w:abstractNumId w:val="5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301"/>
    <w:rsid w:val="0000415A"/>
    <w:rsid w:val="00012891"/>
    <w:rsid w:val="0003198C"/>
    <w:rsid w:val="00035582"/>
    <w:rsid w:val="00037E98"/>
    <w:rsid w:val="00051D4B"/>
    <w:rsid w:val="00063064"/>
    <w:rsid w:val="00074CB9"/>
    <w:rsid w:val="00091633"/>
    <w:rsid w:val="000A038D"/>
    <w:rsid w:val="000A1AA3"/>
    <w:rsid w:val="000E1E38"/>
    <w:rsid w:val="000F3C64"/>
    <w:rsid w:val="00110A53"/>
    <w:rsid w:val="00141B18"/>
    <w:rsid w:val="0014363A"/>
    <w:rsid w:val="00155B10"/>
    <w:rsid w:val="001643B3"/>
    <w:rsid w:val="00177359"/>
    <w:rsid w:val="00181D3A"/>
    <w:rsid w:val="00187134"/>
    <w:rsid w:val="001931ED"/>
    <w:rsid w:val="001A2842"/>
    <w:rsid w:val="001B65BC"/>
    <w:rsid w:val="001B7B02"/>
    <w:rsid w:val="001C6533"/>
    <w:rsid w:val="001D0533"/>
    <w:rsid w:val="001D1FC9"/>
    <w:rsid w:val="001F28C1"/>
    <w:rsid w:val="001F3ABF"/>
    <w:rsid w:val="001F3DD0"/>
    <w:rsid w:val="00203905"/>
    <w:rsid w:val="00212838"/>
    <w:rsid w:val="00212B2B"/>
    <w:rsid w:val="00233971"/>
    <w:rsid w:val="002434AD"/>
    <w:rsid w:val="00245A9D"/>
    <w:rsid w:val="00251189"/>
    <w:rsid w:val="00253D73"/>
    <w:rsid w:val="002559BB"/>
    <w:rsid w:val="00262593"/>
    <w:rsid w:val="002630EC"/>
    <w:rsid w:val="0026312D"/>
    <w:rsid w:val="00263784"/>
    <w:rsid w:val="00265659"/>
    <w:rsid w:val="00286981"/>
    <w:rsid w:val="00287018"/>
    <w:rsid w:val="002A5534"/>
    <w:rsid w:val="002B1607"/>
    <w:rsid w:val="002B5C1F"/>
    <w:rsid w:val="002C42C6"/>
    <w:rsid w:val="002C60B2"/>
    <w:rsid w:val="002E281A"/>
    <w:rsid w:val="002F22DE"/>
    <w:rsid w:val="003009AF"/>
    <w:rsid w:val="0030769A"/>
    <w:rsid w:val="00307C50"/>
    <w:rsid w:val="003101DE"/>
    <w:rsid w:val="00320F48"/>
    <w:rsid w:val="00340A40"/>
    <w:rsid w:val="00350DD4"/>
    <w:rsid w:val="003607A7"/>
    <w:rsid w:val="00373E0D"/>
    <w:rsid w:val="0038382D"/>
    <w:rsid w:val="003951C5"/>
    <w:rsid w:val="00396546"/>
    <w:rsid w:val="003A4618"/>
    <w:rsid w:val="003B4892"/>
    <w:rsid w:val="003C387A"/>
    <w:rsid w:val="003D1520"/>
    <w:rsid w:val="003E6FEF"/>
    <w:rsid w:val="00412560"/>
    <w:rsid w:val="00420F78"/>
    <w:rsid w:val="00421F28"/>
    <w:rsid w:val="004223EF"/>
    <w:rsid w:val="0042401D"/>
    <w:rsid w:val="004250E7"/>
    <w:rsid w:val="004313BC"/>
    <w:rsid w:val="00434C7F"/>
    <w:rsid w:val="00435C6E"/>
    <w:rsid w:val="004416A3"/>
    <w:rsid w:val="004508CD"/>
    <w:rsid w:val="00450FA2"/>
    <w:rsid w:val="00452BB6"/>
    <w:rsid w:val="004665E0"/>
    <w:rsid w:val="00482C7E"/>
    <w:rsid w:val="00497451"/>
    <w:rsid w:val="004A423B"/>
    <w:rsid w:val="004B2BD9"/>
    <w:rsid w:val="004B44B1"/>
    <w:rsid w:val="004C42C6"/>
    <w:rsid w:val="004D0436"/>
    <w:rsid w:val="004D60BF"/>
    <w:rsid w:val="004E6BB4"/>
    <w:rsid w:val="004E7E84"/>
    <w:rsid w:val="00504A4C"/>
    <w:rsid w:val="00504DBF"/>
    <w:rsid w:val="005135F3"/>
    <w:rsid w:val="0052147F"/>
    <w:rsid w:val="00521B97"/>
    <w:rsid w:val="00533DFA"/>
    <w:rsid w:val="0054746F"/>
    <w:rsid w:val="0057747D"/>
    <w:rsid w:val="005A6054"/>
    <w:rsid w:val="005A690E"/>
    <w:rsid w:val="005D239D"/>
    <w:rsid w:val="005D4407"/>
    <w:rsid w:val="005E23AC"/>
    <w:rsid w:val="005E29B5"/>
    <w:rsid w:val="005E2A41"/>
    <w:rsid w:val="006002BB"/>
    <w:rsid w:val="00606306"/>
    <w:rsid w:val="00611374"/>
    <w:rsid w:val="00617A13"/>
    <w:rsid w:val="006263C6"/>
    <w:rsid w:val="00626799"/>
    <w:rsid w:val="00637DA3"/>
    <w:rsid w:val="006413C6"/>
    <w:rsid w:val="00646421"/>
    <w:rsid w:val="0065356F"/>
    <w:rsid w:val="006555E3"/>
    <w:rsid w:val="0066048D"/>
    <w:rsid w:val="006811C3"/>
    <w:rsid w:val="006849E5"/>
    <w:rsid w:val="00684BF7"/>
    <w:rsid w:val="006915BF"/>
    <w:rsid w:val="006D4D2C"/>
    <w:rsid w:val="006D7DDF"/>
    <w:rsid w:val="006F2007"/>
    <w:rsid w:val="006F215F"/>
    <w:rsid w:val="006F2EEC"/>
    <w:rsid w:val="00701850"/>
    <w:rsid w:val="00702953"/>
    <w:rsid w:val="00720760"/>
    <w:rsid w:val="007376B8"/>
    <w:rsid w:val="00752C78"/>
    <w:rsid w:val="007549CD"/>
    <w:rsid w:val="007617F7"/>
    <w:rsid w:val="007A4CC8"/>
    <w:rsid w:val="007A61CD"/>
    <w:rsid w:val="007C1E78"/>
    <w:rsid w:val="007C5B44"/>
    <w:rsid w:val="007D7ABD"/>
    <w:rsid w:val="007E37D0"/>
    <w:rsid w:val="007E50A3"/>
    <w:rsid w:val="007E5978"/>
    <w:rsid w:val="007E6470"/>
    <w:rsid w:val="007F6EF1"/>
    <w:rsid w:val="00810334"/>
    <w:rsid w:val="00812BF5"/>
    <w:rsid w:val="008172D1"/>
    <w:rsid w:val="0082162B"/>
    <w:rsid w:val="00821841"/>
    <w:rsid w:val="008231BF"/>
    <w:rsid w:val="00824929"/>
    <w:rsid w:val="00824BD1"/>
    <w:rsid w:val="00833689"/>
    <w:rsid w:val="008432F6"/>
    <w:rsid w:val="00861587"/>
    <w:rsid w:val="00883F02"/>
    <w:rsid w:val="008B2439"/>
    <w:rsid w:val="008B4A92"/>
    <w:rsid w:val="008C40F4"/>
    <w:rsid w:val="008D4CF3"/>
    <w:rsid w:val="008F689B"/>
    <w:rsid w:val="008F6A3F"/>
    <w:rsid w:val="0090169A"/>
    <w:rsid w:val="0093010E"/>
    <w:rsid w:val="009344E5"/>
    <w:rsid w:val="00947F63"/>
    <w:rsid w:val="00957E71"/>
    <w:rsid w:val="0096062E"/>
    <w:rsid w:val="009617B8"/>
    <w:rsid w:val="00965251"/>
    <w:rsid w:val="00983529"/>
    <w:rsid w:val="0099034E"/>
    <w:rsid w:val="00990FE7"/>
    <w:rsid w:val="009B68AE"/>
    <w:rsid w:val="009B68DD"/>
    <w:rsid w:val="009B6C03"/>
    <w:rsid w:val="009C1936"/>
    <w:rsid w:val="009D0AC1"/>
    <w:rsid w:val="009D0F14"/>
    <w:rsid w:val="009D2656"/>
    <w:rsid w:val="009F3834"/>
    <w:rsid w:val="009F513C"/>
    <w:rsid w:val="00A077E6"/>
    <w:rsid w:val="00A21C55"/>
    <w:rsid w:val="00A27DC6"/>
    <w:rsid w:val="00A41167"/>
    <w:rsid w:val="00A47296"/>
    <w:rsid w:val="00A53214"/>
    <w:rsid w:val="00A54E9D"/>
    <w:rsid w:val="00A72D90"/>
    <w:rsid w:val="00A777FE"/>
    <w:rsid w:val="00A858E4"/>
    <w:rsid w:val="00AB0096"/>
    <w:rsid w:val="00AB4626"/>
    <w:rsid w:val="00AC4ADA"/>
    <w:rsid w:val="00AD37CD"/>
    <w:rsid w:val="00AE4129"/>
    <w:rsid w:val="00AF2C2A"/>
    <w:rsid w:val="00AF64E8"/>
    <w:rsid w:val="00AF65B7"/>
    <w:rsid w:val="00B0519D"/>
    <w:rsid w:val="00B231BB"/>
    <w:rsid w:val="00B32524"/>
    <w:rsid w:val="00B337C3"/>
    <w:rsid w:val="00B42D4D"/>
    <w:rsid w:val="00B43581"/>
    <w:rsid w:val="00B56D49"/>
    <w:rsid w:val="00B60369"/>
    <w:rsid w:val="00B80DCB"/>
    <w:rsid w:val="00B83CCE"/>
    <w:rsid w:val="00B92412"/>
    <w:rsid w:val="00B92A0F"/>
    <w:rsid w:val="00BC62BD"/>
    <w:rsid w:val="00BF0341"/>
    <w:rsid w:val="00BF17AA"/>
    <w:rsid w:val="00C125A7"/>
    <w:rsid w:val="00C169B4"/>
    <w:rsid w:val="00C228E5"/>
    <w:rsid w:val="00C40F2C"/>
    <w:rsid w:val="00C57D47"/>
    <w:rsid w:val="00C62532"/>
    <w:rsid w:val="00C65756"/>
    <w:rsid w:val="00C8197A"/>
    <w:rsid w:val="00C81BEF"/>
    <w:rsid w:val="00C85B19"/>
    <w:rsid w:val="00C9310C"/>
    <w:rsid w:val="00CA09A9"/>
    <w:rsid w:val="00CA7D47"/>
    <w:rsid w:val="00CC425A"/>
    <w:rsid w:val="00CD20F2"/>
    <w:rsid w:val="00CD7780"/>
    <w:rsid w:val="00CE21D1"/>
    <w:rsid w:val="00CE5459"/>
    <w:rsid w:val="00CF2817"/>
    <w:rsid w:val="00CF4301"/>
    <w:rsid w:val="00CF4573"/>
    <w:rsid w:val="00CF7D26"/>
    <w:rsid w:val="00D05C03"/>
    <w:rsid w:val="00D11876"/>
    <w:rsid w:val="00D243FD"/>
    <w:rsid w:val="00D25F05"/>
    <w:rsid w:val="00D452B4"/>
    <w:rsid w:val="00D52F0E"/>
    <w:rsid w:val="00D73549"/>
    <w:rsid w:val="00D8028F"/>
    <w:rsid w:val="00D8072C"/>
    <w:rsid w:val="00D96B30"/>
    <w:rsid w:val="00DB2B89"/>
    <w:rsid w:val="00DC1046"/>
    <w:rsid w:val="00DD216C"/>
    <w:rsid w:val="00DD3C1E"/>
    <w:rsid w:val="00DE000C"/>
    <w:rsid w:val="00DF3E60"/>
    <w:rsid w:val="00E036A0"/>
    <w:rsid w:val="00E10C6F"/>
    <w:rsid w:val="00E32B95"/>
    <w:rsid w:val="00E439C5"/>
    <w:rsid w:val="00E4675B"/>
    <w:rsid w:val="00E5421F"/>
    <w:rsid w:val="00E61D20"/>
    <w:rsid w:val="00E62F38"/>
    <w:rsid w:val="00E75447"/>
    <w:rsid w:val="00E81574"/>
    <w:rsid w:val="00E836B4"/>
    <w:rsid w:val="00EB02E6"/>
    <w:rsid w:val="00ED3809"/>
    <w:rsid w:val="00ED5120"/>
    <w:rsid w:val="00EF683A"/>
    <w:rsid w:val="00F14793"/>
    <w:rsid w:val="00F23FE8"/>
    <w:rsid w:val="00F255D3"/>
    <w:rsid w:val="00F4530A"/>
    <w:rsid w:val="00F479F2"/>
    <w:rsid w:val="00F47D86"/>
    <w:rsid w:val="00F52664"/>
    <w:rsid w:val="00F85C82"/>
    <w:rsid w:val="00FA4922"/>
    <w:rsid w:val="00FC7AEA"/>
    <w:rsid w:val="00FD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4B24B"/>
  <w15:docId w15:val="{3C015F16-8CC7-45D1-BBD7-CBF931D57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43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6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0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C2A84-630F-4DD5-BE15-11A6E6F47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10</cp:revision>
  <cp:lastPrinted>2024-03-01T11:45:00Z</cp:lastPrinted>
  <dcterms:created xsi:type="dcterms:W3CDTF">2024-02-29T09:09:00Z</dcterms:created>
  <dcterms:modified xsi:type="dcterms:W3CDTF">2024-03-04T08:26:00Z</dcterms:modified>
</cp:coreProperties>
</file>